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DD" w:rsidRPr="002716AA" w:rsidRDefault="00024ADD" w:rsidP="002716AA">
      <w:pPr>
        <w:jc w:val="both"/>
        <w:rPr>
          <w:i/>
        </w:rPr>
      </w:pPr>
      <w:r w:rsidRPr="002716AA">
        <w:rPr>
          <w:i/>
        </w:rPr>
        <w:t>Название предмета – русский язык</w:t>
      </w:r>
    </w:p>
    <w:p w:rsidR="00024ADD" w:rsidRPr="002716AA" w:rsidRDefault="00024ADD" w:rsidP="002716AA">
      <w:pPr>
        <w:jc w:val="both"/>
        <w:rPr>
          <w:i/>
        </w:rPr>
      </w:pPr>
      <w:r w:rsidRPr="002716AA">
        <w:rPr>
          <w:i/>
        </w:rPr>
        <w:t>Класс - 11</w:t>
      </w:r>
    </w:p>
    <w:p w:rsidR="00024ADD" w:rsidRPr="002716AA" w:rsidRDefault="00024ADD" w:rsidP="002716AA">
      <w:pPr>
        <w:jc w:val="both"/>
        <w:rPr>
          <w:i/>
        </w:rPr>
      </w:pPr>
      <w:r w:rsidRPr="002716AA">
        <w:rPr>
          <w:i/>
        </w:rPr>
        <w:t>УМК (название учебника, автор, год издания) – «Русский язык 10-11 классы» автор –</w:t>
      </w:r>
      <w:proofErr w:type="spellStart"/>
      <w:r w:rsidRPr="002716AA">
        <w:rPr>
          <w:i/>
        </w:rPr>
        <w:t>Н.Г.Гольцова</w:t>
      </w:r>
      <w:proofErr w:type="spellEnd"/>
      <w:r w:rsidRPr="002716AA">
        <w:rPr>
          <w:i/>
        </w:rPr>
        <w:t xml:space="preserve">, </w:t>
      </w:r>
      <w:proofErr w:type="spellStart"/>
      <w:r w:rsidRPr="002716AA">
        <w:rPr>
          <w:i/>
        </w:rPr>
        <w:t>И.В.Шамшин</w:t>
      </w:r>
      <w:proofErr w:type="spellEnd"/>
      <w:r w:rsidRPr="002716AA">
        <w:rPr>
          <w:i/>
        </w:rPr>
        <w:t xml:space="preserve">, </w:t>
      </w:r>
      <w:proofErr w:type="spellStart"/>
      <w:r w:rsidRPr="002716AA">
        <w:rPr>
          <w:i/>
        </w:rPr>
        <w:t>М.А.Мищерина</w:t>
      </w:r>
      <w:proofErr w:type="spellEnd"/>
    </w:p>
    <w:p w:rsidR="00D249EF" w:rsidRPr="002716AA" w:rsidRDefault="00024ADD" w:rsidP="002716AA">
      <w:pPr>
        <w:jc w:val="both"/>
        <w:rPr>
          <w:i/>
        </w:rPr>
      </w:pPr>
      <w:r w:rsidRPr="002716AA">
        <w:rPr>
          <w:i/>
        </w:rPr>
        <w:t>Уровень обучения-базовый</w:t>
      </w:r>
    </w:p>
    <w:p w:rsidR="00024ADD" w:rsidRPr="002716AA" w:rsidRDefault="00024ADD" w:rsidP="002716AA">
      <w:pPr>
        <w:jc w:val="both"/>
        <w:rPr>
          <w:i/>
        </w:rPr>
      </w:pPr>
      <w:r w:rsidRPr="002716AA">
        <w:rPr>
          <w:i/>
        </w:rPr>
        <w:t>Тема урока – «Публицистический стиль</w:t>
      </w:r>
      <w:r w:rsidR="004C2ECE" w:rsidRPr="002716AA">
        <w:rPr>
          <w:i/>
        </w:rPr>
        <w:t>, его признаки.</w:t>
      </w:r>
      <w:r w:rsidR="00D249EF" w:rsidRPr="002716AA">
        <w:rPr>
          <w:i/>
        </w:rPr>
        <w:t xml:space="preserve"> Особенности функционирования</w:t>
      </w:r>
      <w:r w:rsidRPr="002716AA">
        <w:rPr>
          <w:i/>
        </w:rPr>
        <w:t>»</w:t>
      </w:r>
    </w:p>
    <w:p w:rsidR="00024ADD" w:rsidRPr="002716AA" w:rsidRDefault="00024ADD" w:rsidP="002716AA">
      <w:pPr>
        <w:jc w:val="both"/>
        <w:rPr>
          <w:i/>
        </w:rPr>
      </w:pPr>
      <w:r w:rsidRPr="002716AA">
        <w:rPr>
          <w:i/>
        </w:rPr>
        <w:t>Общее количество часов, отведенное на изучение темы- 1 час</w:t>
      </w:r>
    </w:p>
    <w:p w:rsidR="00024ADD" w:rsidRPr="002716AA" w:rsidRDefault="00024ADD" w:rsidP="002716AA">
      <w:pPr>
        <w:jc w:val="both"/>
        <w:rPr>
          <w:i/>
        </w:rPr>
      </w:pPr>
      <w:r w:rsidRPr="002716AA">
        <w:rPr>
          <w:i/>
        </w:rPr>
        <w:t xml:space="preserve">Место урока в системе уроков по теме </w:t>
      </w:r>
      <w:r w:rsidR="00456BFB" w:rsidRPr="002716AA">
        <w:rPr>
          <w:i/>
        </w:rPr>
        <w:t xml:space="preserve">- </w:t>
      </w:r>
      <w:r w:rsidR="00D249EF" w:rsidRPr="002716AA">
        <w:rPr>
          <w:i/>
        </w:rPr>
        <w:t>данный урок является первым при изучении раздела «Публицистический стиль речи» и включает в себя следующее программное содержание: особенности публицистического стиля, используемые в нем средства эмоциональной выразительности (на основе содержащейся в учебнике информации).</w:t>
      </w:r>
    </w:p>
    <w:p w:rsidR="007616D0" w:rsidRPr="002716AA" w:rsidRDefault="00024ADD" w:rsidP="002716AA">
      <w:pPr>
        <w:pStyle w:val="a3"/>
        <w:shd w:val="clear" w:color="auto" w:fill="FFFFFF"/>
        <w:jc w:val="both"/>
        <w:rPr>
          <w:i/>
          <w:color w:val="000000"/>
        </w:rPr>
      </w:pPr>
      <w:r w:rsidRPr="002716AA">
        <w:rPr>
          <w:i/>
        </w:rPr>
        <w:t>Цель урока</w:t>
      </w:r>
      <w:r w:rsidR="008D055D" w:rsidRPr="002716AA">
        <w:rPr>
          <w:i/>
        </w:rPr>
        <w:t>-</w:t>
      </w:r>
      <w:r w:rsidR="008D055D" w:rsidRPr="002716AA">
        <w:rPr>
          <w:i/>
          <w:color w:val="333333"/>
        </w:rPr>
        <w:t xml:space="preserve"> </w:t>
      </w:r>
      <w:r w:rsidR="007616D0" w:rsidRPr="002716AA">
        <w:rPr>
          <w:i/>
          <w:color w:val="000000"/>
        </w:rPr>
        <w:t>обобщить ранее полученные учащимися знания о публицистическом стиле речи</w:t>
      </w:r>
      <w:r w:rsidR="004565DB" w:rsidRPr="002716AA">
        <w:rPr>
          <w:i/>
          <w:color w:val="000000"/>
        </w:rPr>
        <w:t>, его чертах</w:t>
      </w:r>
      <w:r w:rsidR="007616D0" w:rsidRPr="002716AA">
        <w:rPr>
          <w:i/>
          <w:color w:val="000000"/>
        </w:rPr>
        <w:t xml:space="preserve">; </w:t>
      </w:r>
      <w:r w:rsidR="004565DB" w:rsidRPr="002716AA">
        <w:rPr>
          <w:i/>
          <w:color w:val="000000"/>
        </w:rPr>
        <w:t>закрепить умение анализировать текст с точки зрения его стилистической принадлежности.</w:t>
      </w:r>
    </w:p>
    <w:p w:rsidR="008D055D" w:rsidRPr="002716AA" w:rsidRDefault="00024ADD" w:rsidP="002716AA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i/>
          <w:color w:val="333333"/>
        </w:rPr>
      </w:pPr>
      <w:r w:rsidRPr="002716AA">
        <w:rPr>
          <w:i/>
        </w:rPr>
        <w:t>Задачи урока</w:t>
      </w:r>
      <w:r w:rsidR="008D055D" w:rsidRPr="002716AA">
        <w:rPr>
          <w:i/>
        </w:rPr>
        <w:t xml:space="preserve"> - </w:t>
      </w:r>
      <w:r w:rsidR="008D055D" w:rsidRPr="002716AA">
        <w:rPr>
          <w:rFonts w:eastAsia="Times New Roman"/>
          <w:i/>
          <w:color w:val="333333"/>
        </w:rPr>
        <w:t>развивать умения пользоваться общественно-политической лексикой, средствами публицистического стиля, эмоционального воздействия на слушателя, читателя;</w:t>
      </w:r>
      <w:r w:rsidR="007616D0" w:rsidRPr="002716AA">
        <w:rPr>
          <w:rFonts w:eastAsia="Times New Roman"/>
          <w:i/>
          <w:color w:val="333333"/>
        </w:rPr>
        <w:t xml:space="preserve"> </w:t>
      </w:r>
      <w:r w:rsidR="008D055D" w:rsidRPr="002716AA">
        <w:rPr>
          <w:rFonts w:eastAsia="Times New Roman"/>
          <w:i/>
          <w:color w:val="333333"/>
        </w:rPr>
        <w:t>воспитание общечеловеческих ценностей (при помощи восприятия текстов нравственного характера).</w:t>
      </w:r>
    </w:p>
    <w:p w:rsidR="000E1043" w:rsidRPr="002716AA" w:rsidRDefault="00024ADD" w:rsidP="002716AA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2716AA">
        <w:rPr>
          <w:i/>
        </w:rPr>
        <w:t>Планируемые результаты</w:t>
      </w:r>
      <w:r w:rsidR="0004249D" w:rsidRPr="002716AA">
        <w:rPr>
          <w:i/>
        </w:rPr>
        <w:t xml:space="preserve"> </w:t>
      </w:r>
      <w:r w:rsidR="00D249EF" w:rsidRPr="002716AA">
        <w:rPr>
          <w:i/>
        </w:rPr>
        <w:t>–</w:t>
      </w:r>
      <w:r w:rsidR="0004249D" w:rsidRPr="002716AA">
        <w:rPr>
          <w:i/>
        </w:rPr>
        <w:t xml:space="preserve"> </w:t>
      </w:r>
      <w:r w:rsidR="000E1043" w:rsidRPr="002716AA">
        <w:rPr>
          <w:i/>
          <w:color w:val="000000"/>
        </w:rPr>
        <w:t> учащиеся должны научиться: распознавать тексты публицистического стиля речи; строить свою устную и письменную речь в соответствии с орфоэпическими, орфографическими, лексическими, пунктуационными и стилистическими нормами современного языка; уметь вести беседу, дискуссию и составлять вопросы для интервьюера;   применять в жизненных  ситуациях правила речевого общения.</w:t>
      </w:r>
      <w:r w:rsidR="00797188" w:rsidRPr="002716AA">
        <w:rPr>
          <w:i/>
          <w:color w:val="000000"/>
        </w:rPr>
        <w:t xml:space="preserve"> </w:t>
      </w:r>
      <w:r w:rsidR="00797188" w:rsidRPr="002716AA">
        <w:rPr>
          <w:i/>
          <w:color w:val="000000"/>
          <w:shd w:val="clear" w:color="auto" w:fill="FFFFFF"/>
        </w:rPr>
        <w:t>предполагается     понимание  учащимися практической значимости грамотной речи, формирование видения речевых и грамматических ошибок и умения их исправлять, продуктивная подготовка к ЕГЭ.</w:t>
      </w:r>
    </w:p>
    <w:p w:rsidR="00803265" w:rsidRPr="002716AA" w:rsidRDefault="00024ADD" w:rsidP="002716AA">
      <w:pPr>
        <w:jc w:val="both"/>
        <w:rPr>
          <w:i/>
          <w:color w:val="000000"/>
        </w:rPr>
      </w:pPr>
      <w:r w:rsidRPr="002716AA">
        <w:rPr>
          <w:i/>
        </w:rPr>
        <w:t>Техническое обеспечение урока</w:t>
      </w:r>
      <w:r w:rsidR="00186EE6" w:rsidRPr="002716AA">
        <w:rPr>
          <w:i/>
        </w:rPr>
        <w:t xml:space="preserve"> - компьютер, экран, проектор, </w:t>
      </w:r>
      <w:r w:rsidR="00186EE6" w:rsidRPr="002716AA">
        <w:rPr>
          <w:i/>
          <w:color w:val="000000"/>
          <w:shd w:val="clear" w:color="auto" w:fill="FFFFFF"/>
        </w:rPr>
        <w:t>раздаточный материал, таблица.</w:t>
      </w:r>
      <w:r w:rsidR="00186EE6" w:rsidRPr="002716AA">
        <w:rPr>
          <w:i/>
          <w:color w:val="000000"/>
        </w:rPr>
        <w:br/>
      </w:r>
      <w:r w:rsidRPr="002716AA">
        <w:rPr>
          <w:i/>
        </w:rPr>
        <w:t>Дополнительное методическое и дидактическое обеспечение урока</w:t>
      </w:r>
      <w:r w:rsidR="003835F5" w:rsidRPr="002716AA">
        <w:rPr>
          <w:i/>
        </w:rPr>
        <w:t>:</w:t>
      </w:r>
      <w:r w:rsidRPr="002716AA">
        <w:rPr>
          <w:i/>
        </w:rPr>
        <w:t xml:space="preserve"> </w:t>
      </w:r>
    </w:p>
    <w:p w:rsidR="00803265" w:rsidRPr="002716AA" w:rsidRDefault="009378A6" w:rsidP="002716AA">
      <w:pPr>
        <w:numPr>
          <w:ilvl w:val="0"/>
          <w:numId w:val="2"/>
        </w:numPr>
        <w:rPr>
          <w:i/>
          <w:color w:val="000000"/>
        </w:rPr>
      </w:pPr>
      <w:hyperlink r:id="rId5" w:history="1">
        <w:r w:rsidR="00803265" w:rsidRPr="002716AA">
          <w:rPr>
            <w:rStyle w:val="a5"/>
            <w:i/>
          </w:rPr>
          <w:t>http://school-of-inspiration.ru/publicisticheskij-stil-cherty-i-primery</w:t>
        </w:r>
      </w:hyperlink>
    </w:p>
    <w:p w:rsidR="00803265" w:rsidRPr="002716AA" w:rsidRDefault="009378A6" w:rsidP="002716AA">
      <w:pPr>
        <w:numPr>
          <w:ilvl w:val="0"/>
          <w:numId w:val="2"/>
        </w:numPr>
        <w:rPr>
          <w:i/>
          <w:color w:val="000000"/>
        </w:rPr>
      </w:pPr>
      <w:hyperlink r:id="rId6" w:history="1">
        <w:r w:rsidR="005F0E4E" w:rsidRPr="002716AA">
          <w:rPr>
            <w:rStyle w:val="a5"/>
            <w:i/>
          </w:rPr>
          <w:t>http://www.km.ru/referats/</w:t>
        </w:r>
      </w:hyperlink>
    </w:p>
    <w:p w:rsidR="005F0E4E" w:rsidRPr="002716AA" w:rsidRDefault="009378A6" w:rsidP="002716AA">
      <w:pPr>
        <w:numPr>
          <w:ilvl w:val="0"/>
          <w:numId w:val="2"/>
        </w:numPr>
        <w:rPr>
          <w:i/>
          <w:color w:val="000000"/>
        </w:rPr>
      </w:pPr>
      <w:hyperlink r:id="rId7" w:history="1">
        <w:r w:rsidR="005F0E4E" w:rsidRPr="002716AA">
          <w:rPr>
            <w:rStyle w:val="a5"/>
            <w:i/>
          </w:rPr>
          <w:t>http://referatwork.ru/refs/source/ref-40226.html</w:t>
        </w:r>
      </w:hyperlink>
    </w:p>
    <w:p w:rsidR="005F0E4E" w:rsidRPr="002716AA" w:rsidRDefault="009378A6" w:rsidP="002716AA">
      <w:pPr>
        <w:numPr>
          <w:ilvl w:val="0"/>
          <w:numId w:val="2"/>
        </w:numPr>
        <w:rPr>
          <w:i/>
          <w:color w:val="000000"/>
        </w:rPr>
      </w:pPr>
      <w:hyperlink r:id="rId8" w:history="1">
        <w:r w:rsidR="005F0E4E" w:rsidRPr="002716AA">
          <w:rPr>
            <w:rStyle w:val="a5"/>
            <w:i/>
          </w:rPr>
          <w:t>http://videotutor-rusyaz.ru/uchenikam/teoriya/94pu</w:t>
        </w:r>
      </w:hyperlink>
    </w:p>
    <w:p w:rsidR="005F0E4E" w:rsidRPr="002716AA" w:rsidRDefault="009378A6" w:rsidP="002716AA">
      <w:pPr>
        <w:numPr>
          <w:ilvl w:val="0"/>
          <w:numId w:val="2"/>
        </w:numPr>
        <w:rPr>
          <w:i/>
          <w:color w:val="000000"/>
        </w:rPr>
      </w:pPr>
      <w:hyperlink r:id="rId9" w:history="1">
        <w:r w:rsidR="005F0E4E" w:rsidRPr="002716AA">
          <w:rPr>
            <w:rStyle w:val="a5"/>
            <w:i/>
          </w:rPr>
          <w:t>http://www.e-reading.club/book.php?book=34608</w:t>
        </w:r>
      </w:hyperlink>
    </w:p>
    <w:p w:rsidR="005F0E4E" w:rsidRPr="002716AA" w:rsidRDefault="009378A6" w:rsidP="002716AA">
      <w:pPr>
        <w:numPr>
          <w:ilvl w:val="0"/>
          <w:numId w:val="2"/>
        </w:numPr>
        <w:rPr>
          <w:i/>
          <w:color w:val="000000"/>
        </w:rPr>
      </w:pPr>
      <w:hyperlink r:id="rId10" w:history="1">
        <w:r w:rsidR="008F054C" w:rsidRPr="002716AA">
          <w:rPr>
            <w:rStyle w:val="a5"/>
            <w:i/>
          </w:rPr>
          <w:t>http://old-russian.chat.ru/08slovo.htm</w:t>
        </w:r>
      </w:hyperlink>
    </w:p>
    <w:p w:rsidR="008F054C" w:rsidRPr="002716AA" w:rsidRDefault="009378A6" w:rsidP="002716AA">
      <w:pPr>
        <w:numPr>
          <w:ilvl w:val="0"/>
          <w:numId w:val="2"/>
        </w:numPr>
        <w:rPr>
          <w:i/>
          <w:color w:val="000000"/>
        </w:rPr>
      </w:pPr>
      <w:hyperlink r:id="rId11" w:history="1">
        <w:r w:rsidR="008F054C" w:rsidRPr="002716AA">
          <w:rPr>
            <w:rStyle w:val="a5"/>
            <w:i/>
          </w:rPr>
          <w:t>http://nsportal.ru/shkola/russkiy-yazyk/library/2012/01/31/tablitsa-stili-rechi</w:t>
        </w:r>
      </w:hyperlink>
    </w:p>
    <w:p w:rsidR="008F054C" w:rsidRPr="002716AA" w:rsidRDefault="009378A6" w:rsidP="002716AA">
      <w:pPr>
        <w:numPr>
          <w:ilvl w:val="0"/>
          <w:numId w:val="2"/>
        </w:numPr>
        <w:rPr>
          <w:rStyle w:val="a5"/>
          <w:i/>
          <w:color w:val="000000"/>
          <w:u w:val="none"/>
        </w:rPr>
      </w:pPr>
      <w:hyperlink r:id="rId12" w:history="1">
        <w:r w:rsidR="008F054C" w:rsidRPr="002716AA">
          <w:rPr>
            <w:rStyle w:val="a5"/>
            <w:i/>
          </w:rPr>
          <w:t>http://www.socreklama.ru/</w:t>
        </w:r>
      </w:hyperlink>
    </w:p>
    <w:p w:rsidR="003835F5" w:rsidRPr="002716AA" w:rsidRDefault="009378A6" w:rsidP="002716AA">
      <w:pPr>
        <w:numPr>
          <w:ilvl w:val="0"/>
          <w:numId w:val="2"/>
        </w:numPr>
        <w:rPr>
          <w:i/>
          <w:color w:val="000000"/>
        </w:rPr>
      </w:pPr>
      <w:hyperlink r:id="rId13" w:history="1">
        <w:r w:rsidR="003835F5" w:rsidRPr="002716AA">
          <w:rPr>
            <w:rStyle w:val="a5"/>
            <w:i/>
          </w:rPr>
          <w:t>https://ru.wikipedia.org/wiki</w:t>
        </w:r>
      </w:hyperlink>
    </w:p>
    <w:p w:rsidR="008F054C" w:rsidRDefault="009378A6" w:rsidP="002716AA">
      <w:pPr>
        <w:numPr>
          <w:ilvl w:val="0"/>
          <w:numId w:val="2"/>
        </w:numPr>
        <w:rPr>
          <w:i/>
          <w:color w:val="000000"/>
        </w:rPr>
      </w:pPr>
      <w:hyperlink r:id="rId14" w:history="1">
        <w:r w:rsidR="003B6CC1" w:rsidRPr="00FA5D13">
          <w:rPr>
            <w:rStyle w:val="a5"/>
            <w:i/>
          </w:rPr>
          <w:t>http://yanachup.livejournal.com/798.html</w:t>
        </w:r>
      </w:hyperlink>
    </w:p>
    <w:p w:rsidR="003B6CC1" w:rsidRPr="003B6CC1" w:rsidRDefault="003B6CC1" w:rsidP="003B6CC1">
      <w:pPr>
        <w:numPr>
          <w:ilvl w:val="0"/>
          <w:numId w:val="2"/>
        </w:numPr>
        <w:rPr>
          <w:rStyle w:val="a5"/>
          <w:i/>
        </w:rPr>
      </w:pPr>
      <w:r w:rsidRPr="003B6CC1">
        <w:rPr>
          <w:rStyle w:val="a5"/>
          <w:i/>
        </w:rPr>
        <w:t>https://yandex.ru/images/search?img_url</w:t>
      </w:r>
    </w:p>
    <w:p w:rsidR="00456BFB" w:rsidRPr="002716AA" w:rsidRDefault="00456BFB" w:rsidP="002716AA">
      <w:pPr>
        <w:numPr>
          <w:ilvl w:val="0"/>
          <w:numId w:val="2"/>
        </w:numPr>
        <w:jc w:val="both"/>
        <w:rPr>
          <w:i/>
          <w:color w:val="000000"/>
        </w:rPr>
      </w:pPr>
      <w:r w:rsidRPr="002716AA">
        <w:rPr>
          <w:i/>
          <w:color w:val="000000"/>
        </w:rPr>
        <w:t xml:space="preserve">«Русский язык. Грамматика. Текст. Стили речи.10-11 классы» </w:t>
      </w:r>
      <w:proofErr w:type="spellStart"/>
      <w:r w:rsidRPr="002716AA">
        <w:rPr>
          <w:i/>
          <w:color w:val="000000"/>
        </w:rPr>
        <w:t>А.И.Власенков</w:t>
      </w:r>
      <w:proofErr w:type="spellEnd"/>
      <w:r w:rsidRPr="002716AA">
        <w:rPr>
          <w:i/>
          <w:color w:val="000000"/>
        </w:rPr>
        <w:t xml:space="preserve"> Л.М. </w:t>
      </w:r>
      <w:proofErr w:type="spellStart"/>
      <w:r w:rsidRPr="002716AA">
        <w:rPr>
          <w:i/>
          <w:color w:val="000000"/>
        </w:rPr>
        <w:t>Рыбченкова</w:t>
      </w:r>
      <w:proofErr w:type="spellEnd"/>
      <w:r w:rsidRPr="002716AA">
        <w:rPr>
          <w:i/>
          <w:color w:val="000000"/>
        </w:rPr>
        <w:t xml:space="preserve"> Москва «Просвещение» </w:t>
      </w:r>
      <w:smartTag w:uri="urn:schemas-microsoft-com:office:smarttags" w:element="metricconverter">
        <w:smartTagPr>
          <w:attr w:name="ProductID" w:val="2011 г"/>
        </w:smartTagPr>
        <w:r w:rsidRPr="002716AA">
          <w:rPr>
            <w:i/>
            <w:color w:val="000000"/>
          </w:rPr>
          <w:t>2011 г</w:t>
        </w:r>
      </w:smartTag>
      <w:r w:rsidRPr="002716AA">
        <w:rPr>
          <w:i/>
          <w:color w:val="000000"/>
        </w:rPr>
        <w:t>.</w:t>
      </w:r>
    </w:p>
    <w:p w:rsidR="00456BFB" w:rsidRPr="002716AA" w:rsidRDefault="00456BFB" w:rsidP="002716AA">
      <w:pPr>
        <w:numPr>
          <w:ilvl w:val="0"/>
          <w:numId w:val="2"/>
        </w:numPr>
        <w:ind w:left="0" w:firstLine="0"/>
        <w:jc w:val="both"/>
        <w:rPr>
          <w:i/>
          <w:color w:val="000000"/>
        </w:rPr>
      </w:pPr>
      <w:r w:rsidRPr="002716AA">
        <w:rPr>
          <w:i/>
          <w:color w:val="000000"/>
        </w:rPr>
        <w:t xml:space="preserve">«Поурочные разработки по русскому языку. Грамматика. Текст. Стили речи. 11 класс» </w:t>
      </w:r>
      <w:proofErr w:type="spellStart"/>
      <w:r w:rsidRPr="002716AA">
        <w:rPr>
          <w:i/>
          <w:color w:val="000000"/>
        </w:rPr>
        <w:t>И.В.Золотарева</w:t>
      </w:r>
      <w:proofErr w:type="spellEnd"/>
      <w:r w:rsidRPr="002716AA">
        <w:rPr>
          <w:i/>
          <w:color w:val="000000"/>
        </w:rPr>
        <w:t xml:space="preserve"> </w:t>
      </w:r>
      <w:proofErr w:type="spellStart"/>
      <w:r w:rsidRPr="002716AA">
        <w:rPr>
          <w:i/>
          <w:color w:val="000000"/>
        </w:rPr>
        <w:t>Л.П.Дмитриева</w:t>
      </w:r>
      <w:proofErr w:type="spellEnd"/>
      <w:r w:rsidRPr="002716AA">
        <w:rPr>
          <w:i/>
          <w:color w:val="000000"/>
        </w:rPr>
        <w:t xml:space="preserve"> Москва «ВАКО»2010 г.</w:t>
      </w:r>
    </w:p>
    <w:p w:rsidR="00456BFB" w:rsidRPr="002716AA" w:rsidRDefault="00456BFB" w:rsidP="002716AA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i/>
        </w:rPr>
      </w:pPr>
      <w:r w:rsidRPr="002716AA">
        <w:rPr>
          <w:i/>
        </w:rPr>
        <w:t xml:space="preserve">Власенков А.И., </w:t>
      </w:r>
      <w:proofErr w:type="spellStart"/>
      <w:r w:rsidRPr="002716AA">
        <w:rPr>
          <w:i/>
        </w:rPr>
        <w:t>Рыбченкова</w:t>
      </w:r>
      <w:proofErr w:type="spellEnd"/>
      <w:r w:rsidRPr="002716AA">
        <w:rPr>
          <w:i/>
        </w:rPr>
        <w:t xml:space="preserve"> Л.М. </w:t>
      </w:r>
      <w:proofErr w:type="gramStart"/>
      <w:r w:rsidRPr="002716AA">
        <w:rPr>
          <w:i/>
        </w:rPr>
        <w:t>« Методические</w:t>
      </w:r>
      <w:proofErr w:type="gramEnd"/>
      <w:r w:rsidRPr="002716AA">
        <w:rPr>
          <w:i/>
        </w:rPr>
        <w:t xml:space="preserve"> рекомендации к учебнику «Русский язык.</w:t>
      </w:r>
      <w:r w:rsidRPr="002716AA">
        <w:rPr>
          <w:i/>
          <w:color w:val="000000"/>
        </w:rPr>
        <w:t xml:space="preserve"> Грамматика. Текст. Стили речи.10-11 классы.</w:t>
      </w:r>
      <w:r w:rsidRPr="002716AA">
        <w:rPr>
          <w:i/>
        </w:rPr>
        <w:t xml:space="preserve"> Базовый уровень». Москва </w:t>
      </w:r>
      <w:proofErr w:type="gramStart"/>
      <w:r w:rsidRPr="002716AA">
        <w:rPr>
          <w:i/>
        </w:rPr>
        <w:t>« Просвещение</w:t>
      </w:r>
      <w:proofErr w:type="gramEnd"/>
      <w:r w:rsidRPr="002716AA">
        <w:rPr>
          <w:i/>
        </w:rPr>
        <w:t>», 2010 год.</w:t>
      </w:r>
    </w:p>
    <w:p w:rsidR="00456BFB" w:rsidRPr="002716AA" w:rsidRDefault="00456BFB" w:rsidP="002716AA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i/>
        </w:rPr>
      </w:pPr>
      <w:r w:rsidRPr="002716AA">
        <w:rPr>
          <w:i/>
        </w:rPr>
        <w:t xml:space="preserve">Современные педагогические технологии в преподавании предметов гуманитарного цикла: русский язык, литература, история, МХК, музыка Методическое пособие (Из опыта работы </w:t>
      </w:r>
      <w:r w:rsidRPr="002716AA">
        <w:rPr>
          <w:i/>
        </w:rPr>
        <w:lastRenderedPageBreak/>
        <w:t xml:space="preserve">методистов ЛОИРО и учителей Ленинградской области) В.А. </w:t>
      </w:r>
      <w:proofErr w:type="spellStart"/>
      <w:r w:rsidRPr="002716AA">
        <w:rPr>
          <w:i/>
        </w:rPr>
        <w:t>Терешина</w:t>
      </w:r>
      <w:proofErr w:type="spellEnd"/>
      <w:r w:rsidRPr="002716AA">
        <w:rPr>
          <w:i/>
        </w:rPr>
        <w:t xml:space="preserve">, О.Ю. </w:t>
      </w:r>
      <w:proofErr w:type="spellStart"/>
      <w:r w:rsidRPr="002716AA">
        <w:rPr>
          <w:i/>
        </w:rPr>
        <w:t>Срабова</w:t>
      </w:r>
      <w:proofErr w:type="spellEnd"/>
      <w:r w:rsidRPr="002716AA">
        <w:rPr>
          <w:i/>
        </w:rPr>
        <w:t xml:space="preserve">, Н.П. </w:t>
      </w:r>
      <w:proofErr w:type="spellStart"/>
      <w:r w:rsidRPr="002716AA">
        <w:rPr>
          <w:i/>
        </w:rPr>
        <w:t>Столова</w:t>
      </w:r>
      <w:proofErr w:type="spellEnd"/>
      <w:r w:rsidRPr="002716AA">
        <w:rPr>
          <w:i/>
        </w:rPr>
        <w:t xml:space="preserve"> Под редакцией </w:t>
      </w:r>
      <w:proofErr w:type="spellStart"/>
      <w:r w:rsidRPr="002716AA">
        <w:rPr>
          <w:i/>
        </w:rPr>
        <w:t>Л.К.Ивановой</w:t>
      </w:r>
      <w:proofErr w:type="spellEnd"/>
      <w:r w:rsidRPr="002716AA">
        <w:rPr>
          <w:i/>
        </w:rPr>
        <w:t xml:space="preserve"> Санкт-Петербург 2009г.</w:t>
      </w:r>
    </w:p>
    <w:p w:rsidR="00456BFB" w:rsidRPr="002716AA" w:rsidRDefault="00456BFB" w:rsidP="002716AA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i/>
        </w:rPr>
      </w:pPr>
      <w:r w:rsidRPr="002716AA">
        <w:rPr>
          <w:i/>
        </w:rPr>
        <w:t xml:space="preserve">Л.И. </w:t>
      </w:r>
      <w:proofErr w:type="spellStart"/>
      <w:r w:rsidRPr="002716AA">
        <w:rPr>
          <w:i/>
        </w:rPr>
        <w:t>Пучкова</w:t>
      </w:r>
      <w:proofErr w:type="spellEnd"/>
      <w:r w:rsidRPr="002716AA">
        <w:rPr>
          <w:i/>
        </w:rPr>
        <w:t>. Сборник тестовых заданий для тематического и итогового контроля. 10-11 класс. М.: «Интеллект-Центр», 2006г.</w:t>
      </w:r>
    </w:p>
    <w:p w:rsidR="00456BFB" w:rsidRPr="002716AA" w:rsidRDefault="00456BFB" w:rsidP="002716AA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i/>
        </w:rPr>
      </w:pPr>
      <w:r w:rsidRPr="002716AA">
        <w:rPr>
          <w:i/>
        </w:rPr>
        <w:t xml:space="preserve">И.П. </w:t>
      </w:r>
      <w:proofErr w:type="spellStart"/>
      <w:r w:rsidRPr="002716AA">
        <w:rPr>
          <w:i/>
        </w:rPr>
        <w:t>Цыбулько</w:t>
      </w:r>
      <w:proofErr w:type="spellEnd"/>
      <w:r w:rsidRPr="002716AA">
        <w:rPr>
          <w:i/>
        </w:rPr>
        <w:t>. ЕГЭ 2010. Русский язык. Сборник экзаменационных заданий. М.: «Веко» 2009г.</w:t>
      </w:r>
    </w:p>
    <w:p w:rsidR="004565DB" w:rsidRPr="002716AA" w:rsidRDefault="00456BFB" w:rsidP="002716AA">
      <w:pPr>
        <w:numPr>
          <w:ilvl w:val="0"/>
          <w:numId w:val="2"/>
        </w:numPr>
        <w:ind w:left="0" w:firstLine="0"/>
        <w:jc w:val="both"/>
        <w:rPr>
          <w:i/>
        </w:rPr>
      </w:pPr>
      <w:r w:rsidRPr="002716AA">
        <w:rPr>
          <w:i/>
          <w:color w:val="000000"/>
        </w:rPr>
        <w:t xml:space="preserve">«Самое полное издание типовых вариантов заданий ЕГЭ» И.П. </w:t>
      </w:r>
      <w:proofErr w:type="spellStart"/>
      <w:r w:rsidRPr="002716AA">
        <w:rPr>
          <w:i/>
          <w:color w:val="000000"/>
        </w:rPr>
        <w:t>Цыбулько</w:t>
      </w:r>
      <w:proofErr w:type="spellEnd"/>
      <w:r w:rsidRPr="002716AA">
        <w:rPr>
          <w:i/>
          <w:color w:val="000000"/>
        </w:rPr>
        <w:t xml:space="preserve">, А.Ю. </w:t>
      </w:r>
      <w:proofErr w:type="spellStart"/>
      <w:r w:rsidRPr="002716AA">
        <w:rPr>
          <w:i/>
          <w:color w:val="000000"/>
        </w:rPr>
        <w:t>Бисеров</w:t>
      </w:r>
      <w:proofErr w:type="spellEnd"/>
      <w:r w:rsidRPr="002716AA">
        <w:rPr>
          <w:i/>
          <w:color w:val="000000"/>
        </w:rPr>
        <w:t xml:space="preserve">, </w:t>
      </w:r>
      <w:proofErr w:type="spellStart"/>
      <w:r w:rsidRPr="002716AA">
        <w:rPr>
          <w:i/>
          <w:color w:val="000000"/>
        </w:rPr>
        <w:t>И.П.Васильевых</w:t>
      </w:r>
      <w:proofErr w:type="spellEnd"/>
      <w:r w:rsidRPr="002716AA">
        <w:rPr>
          <w:i/>
          <w:color w:val="000000"/>
        </w:rPr>
        <w:t xml:space="preserve">, Ю.Н. </w:t>
      </w:r>
      <w:proofErr w:type="spellStart"/>
      <w:r w:rsidRPr="002716AA">
        <w:rPr>
          <w:i/>
          <w:color w:val="000000"/>
        </w:rPr>
        <w:t>Гостева</w:t>
      </w:r>
      <w:proofErr w:type="spellEnd"/>
      <w:r w:rsidRPr="002716AA">
        <w:rPr>
          <w:i/>
          <w:color w:val="000000"/>
        </w:rPr>
        <w:t xml:space="preserve">, </w:t>
      </w:r>
      <w:proofErr w:type="spellStart"/>
      <w:r w:rsidRPr="002716AA">
        <w:rPr>
          <w:i/>
          <w:color w:val="000000"/>
        </w:rPr>
        <w:t>И.Б.Маслова</w:t>
      </w:r>
      <w:proofErr w:type="spellEnd"/>
      <w:r w:rsidRPr="002716AA">
        <w:rPr>
          <w:i/>
          <w:color w:val="000000"/>
        </w:rPr>
        <w:t xml:space="preserve">, </w:t>
      </w:r>
      <w:proofErr w:type="spellStart"/>
      <w:proofErr w:type="gramStart"/>
      <w:r w:rsidRPr="002716AA">
        <w:rPr>
          <w:i/>
          <w:color w:val="000000"/>
        </w:rPr>
        <w:t>Н.В.Соколова</w:t>
      </w:r>
      <w:proofErr w:type="spellEnd"/>
      <w:r w:rsidRPr="002716AA">
        <w:rPr>
          <w:i/>
          <w:color w:val="000000"/>
        </w:rPr>
        <w:t xml:space="preserve">  АСТ</w:t>
      </w:r>
      <w:proofErr w:type="gramEnd"/>
      <w:r w:rsidRPr="002716AA">
        <w:rPr>
          <w:i/>
          <w:color w:val="000000"/>
        </w:rPr>
        <w:t xml:space="preserve"> «</w:t>
      </w:r>
      <w:proofErr w:type="spellStart"/>
      <w:r w:rsidRPr="002716AA">
        <w:rPr>
          <w:i/>
          <w:color w:val="000000"/>
        </w:rPr>
        <w:t>Астрель</w:t>
      </w:r>
      <w:proofErr w:type="spellEnd"/>
      <w:r w:rsidRPr="002716AA">
        <w:rPr>
          <w:i/>
          <w:color w:val="000000"/>
        </w:rPr>
        <w:t>» Москва 2015</w:t>
      </w:r>
    </w:p>
    <w:p w:rsidR="001C2F36" w:rsidRPr="001C2F36" w:rsidRDefault="0004249D" w:rsidP="002716AA">
      <w:pPr>
        <w:jc w:val="both"/>
        <w:rPr>
          <w:i/>
        </w:rPr>
      </w:pPr>
      <w:r w:rsidRPr="002716AA">
        <w:rPr>
          <w:i/>
        </w:rPr>
        <w:t>Содержание урока</w:t>
      </w:r>
      <w:r w:rsidR="001C2F36" w:rsidRPr="001C2F36">
        <w:rPr>
          <w:i/>
        </w:rPr>
        <w:t>:</w:t>
      </w:r>
    </w:p>
    <w:p w:rsidR="001C2F36" w:rsidRPr="001C2F36" w:rsidRDefault="001C2F36" w:rsidP="001C2F3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1C2F36">
        <w:rPr>
          <w:rStyle w:val="c0"/>
          <w:i/>
          <w:color w:val="000000"/>
        </w:rPr>
        <w:t>Для реализации задач урока использованы следующие</w:t>
      </w:r>
      <w:r w:rsidRPr="001C2F36">
        <w:rPr>
          <w:rStyle w:val="apple-converted-space"/>
          <w:i/>
          <w:color w:val="000000"/>
        </w:rPr>
        <w:t> </w:t>
      </w:r>
      <w:r w:rsidRPr="001C2F36">
        <w:rPr>
          <w:rStyle w:val="c0"/>
          <w:i/>
          <w:color w:val="000000"/>
        </w:rPr>
        <w:t>виды работ:</w:t>
      </w:r>
    </w:p>
    <w:p w:rsidR="001C2F36" w:rsidRPr="001C2F36" w:rsidRDefault="001C2F36" w:rsidP="001C2F3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1C2F36">
        <w:rPr>
          <w:rStyle w:val="c0"/>
          <w:i/>
          <w:color w:val="000000"/>
        </w:rPr>
        <w:t>Орфоэпическая разминка</w:t>
      </w:r>
    </w:p>
    <w:p w:rsidR="001C2F36" w:rsidRPr="001C2F36" w:rsidRDefault="001C2F36" w:rsidP="001C2F3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</w:rPr>
      </w:pPr>
      <w:r w:rsidRPr="001C2F36">
        <w:rPr>
          <w:rStyle w:val="c0"/>
          <w:i/>
          <w:color w:val="000000"/>
        </w:rPr>
        <w:t>Слово учителя с элементами беседы</w:t>
      </w:r>
    </w:p>
    <w:p w:rsidR="001C2F36" w:rsidRPr="001C2F36" w:rsidRDefault="001C2F36" w:rsidP="001C2F3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</w:rPr>
      </w:pPr>
      <w:r w:rsidRPr="001C2F36">
        <w:rPr>
          <w:rStyle w:val="c0"/>
          <w:i/>
          <w:color w:val="000000"/>
        </w:rPr>
        <w:t>Фронтальный опрос</w:t>
      </w:r>
    </w:p>
    <w:p w:rsidR="001C2F36" w:rsidRPr="001C2F36" w:rsidRDefault="001C2F36" w:rsidP="001C2F3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</w:rPr>
      </w:pPr>
      <w:r w:rsidRPr="001C2F36">
        <w:rPr>
          <w:rStyle w:val="c0"/>
          <w:i/>
          <w:color w:val="000000"/>
        </w:rPr>
        <w:t>Индивидуальные опережающие задания –</w:t>
      </w:r>
      <w:proofErr w:type="gramStart"/>
      <w:r>
        <w:rPr>
          <w:rStyle w:val="c0"/>
          <w:i/>
          <w:color w:val="000000"/>
        </w:rPr>
        <w:t xml:space="preserve">выразительное </w:t>
      </w:r>
      <w:r w:rsidRPr="001C2F36">
        <w:rPr>
          <w:rStyle w:val="c0"/>
          <w:i/>
          <w:color w:val="000000"/>
        </w:rPr>
        <w:t xml:space="preserve"> чтение</w:t>
      </w:r>
      <w:proofErr w:type="gramEnd"/>
      <w:r w:rsidRPr="001C2F36">
        <w:rPr>
          <w:rStyle w:val="c0"/>
          <w:i/>
          <w:color w:val="000000"/>
        </w:rPr>
        <w:t xml:space="preserve"> текстов</w:t>
      </w:r>
    </w:p>
    <w:p w:rsidR="001C2F36" w:rsidRPr="001C2F36" w:rsidRDefault="001C2F36" w:rsidP="001C2F3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1C2F36">
        <w:rPr>
          <w:rStyle w:val="c0"/>
          <w:i/>
          <w:color w:val="000000"/>
        </w:rPr>
        <w:t>Анализ текста публицистического стиля</w:t>
      </w:r>
    </w:p>
    <w:p w:rsidR="001C2F36" w:rsidRPr="001C2F36" w:rsidRDefault="001C2F36" w:rsidP="001C2F3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1C2F36">
        <w:rPr>
          <w:rStyle w:val="c0"/>
          <w:i/>
          <w:color w:val="000000"/>
        </w:rPr>
        <w:t>Творческая работа</w:t>
      </w:r>
      <w:r w:rsidRPr="001C2F36">
        <w:rPr>
          <w:rStyle w:val="c0"/>
          <w:i/>
          <w:color w:val="000000"/>
        </w:rPr>
        <w:t xml:space="preserve"> в парах</w:t>
      </w:r>
    </w:p>
    <w:p w:rsidR="001C2F36" w:rsidRPr="001C2F36" w:rsidRDefault="001C2F36" w:rsidP="001C2F3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1C2F36">
        <w:rPr>
          <w:rStyle w:val="c0"/>
          <w:i/>
          <w:color w:val="000000"/>
        </w:rPr>
        <w:t>Контроль / Работа в парах/ группах/индивидуальная</w:t>
      </w:r>
    </w:p>
    <w:p w:rsidR="001C2F36" w:rsidRPr="001C2F36" w:rsidRDefault="001C2F36" w:rsidP="001C2F3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1C2F36">
        <w:rPr>
          <w:rStyle w:val="c0"/>
          <w:i/>
          <w:color w:val="000000"/>
        </w:rPr>
        <w:t>Работа с упражнениями учебника</w:t>
      </w:r>
    </w:p>
    <w:p w:rsidR="001C2F36" w:rsidRPr="001C2F36" w:rsidRDefault="001C2F36" w:rsidP="001C2F3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1C2F36">
        <w:rPr>
          <w:rStyle w:val="c0"/>
          <w:i/>
          <w:color w:val="000000"/>
        </w:rPr>
        <w:t>Подведение итогов урока</w:t>
      </w:r>
    </w:p>
    <w:p w:rsidR="001C2F36" w:rsidRPr="001C2F36" w:rsidRDefault="001C2F36" w:rsidP="001C2F3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1C2F36">
        <w:rPr>
          <w:rStyle w:val="c0"/>
          <w:i/>
          <w:color w:val="000000"/>
        </w:rPr>
        <w:t>Домашнее задание</w:t>
      </w:r>
    </w:p>
    <w:p w:rsidR="0004249D" w:rsidRPr="002716AA" w:rsidRDefault="0004249D" w:rsidP="002716AA">
      <w:pPr>
        <w:jc w:val="both"/>
        <w:rPr>
          <w:i/>
        </w:rPr>
      </w:pPr>
      <w:r w:rsidRPr="002716AA">
        <w:rPr>
          <w:i/>
        </w:rPr>
        <w:t xml:space="preserve"> </w:t>
      </w:r>
    </w:p>
    <w:p w:rsidR="005F0E4E" w:rsidRPr="002716AA" w:rsidRDefault="0004249D" w:rsidP="002716AA">
      <w:pPr>
        <w:ind w:left="720"/>
        <w:rPr>
          <w:b/>
          <w:bCs/>
          <w:color w:val="000000"/>
          <w:shd w:val="clear" w:color="auto" w:fill="FFFFFF"/>
        </w:rPr>
      </w:pPr>
      <w:r w:rsidRPr="002716AA">
        <w:rPr>
          <w:b/>
          <w:bCs/>
          <w:color w:val="000000"/>
          <w:shd w:val="clear" w:color="auto" w:fill="FFFFFF"/>
        </w:rPr>
        <w:t>Ход урока</w:t>
      </w:r>
    </w:p>
    <w:p w:rsidR="004565DB" w:rsidRPr="002716AA" w:rsidRDefault="008F054C" w:rsidP="002716AA">
      <w:pPr>
        <w:jc w:val="both"/>
        <w:rPr>
          <w:b/>
          <w:shd w:val="clear" w:color="auto" w:fill="FFFFFF"/>
        </w:rPr>
      </w:pPr>
      <w:r w:rsidRPr="002716AA">
        <w:rPr>
          <w:b/>
          <w:color w:val="000000"/>
          <w:shd w:val="clear" w:color="auto" w:fill="FFFFFF"/>
          <w:lang w:val="en-US"/>
        </w:rPr>
        <w:t>I</w:t>
      </w:r>
      <w:r w:rsidR="0004249D" w:rsidRPr="002716AA">
        <w:rPr>
          <w:b/>
          <w:color w:val="000000"/>
          <w:shd w:val="clear" w:color="auto" w:fill="FFFFFF"/>
        </w:rPr>
        <w:t xml:space="preserve">. </w:t>
      </w:r>
      <w:proofErr w:type="spellStart"/>
      <w:r w:rsidR="0004249D" w:rsidRPr="002716AA">
        <w:rPr>
          <w:b/>
          <w:color w:val="000000"/>
          <w:shd w:val="clear" w:color="auto" w:fill="FFFFFF"/>
        </w:rPr>
        <w:t>Оргмомент</w:t>
      </w:r>
      <w:proofErr w:type="spellEnd"/>
      <w:r w:rsidR="000E1043" w:rsidRPr="002716AA">
        <w:rPr>
          <w:b/>
          <w:shd w:val="clear" w:color="auto" w:fill="FFFFFF"/>
        </w:rPr>
        <w:t>.</w:t>
      </w:r>
      <w:r w:rsidR="001A464B" w:rsidRPr="002716AA">
        <w:rPr>
          <w:b/>
          <w:shd w:val="clear" w:color="auto" w:fill="FFFFFF"/>
        </w:rPr>
        <w:t xml:space="preserve"> </w:t>
      </w:r>
    </w:p>
    <w:p w:rsidR="004565DB" w:rsidRPr="002716AA" w:rsidRDefault="000368D2" w:rsidP="002716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16AA">
        <w:rPr>
          <w:b/>
          <w:shd w:val="clear" w:color="auto" w:fill="FFFFFF"/>
          <w:lang w:val="en-US"/>
        </w:rPr>
        <w:t>II</w:t>
      </w:r>
      <w:r w:rsidR="004565DB" w:rsidRPr="002716AA">
        <w:rPr>
          <w:b/>
          <w:shd w:val="clear" w:color="auto" w:fill="FFFFFF"/>
        </w:rPr>
        <w:t>.Орфоэпическая разминка (подготовка задания 1 ЕГЭ)</w:t>
      </w:r>
      <w:r w:rsidR="004565DB" w:rsidRPr="002716AA">
        <w:rPr>
          <w:rStyle w:val="apple-converted-space"/>
          <w:color w:val="000000"/>
        </w:rPr>
        <w:t xml:space="preserve"> </w:t>
      </w:r>
      <w:r w:rsidR="006D794F" w:rsidRPr="002716AA">
        <w:rPr>
          <w:rStyle w:val="apple-converted-space"/>
          <w:color w:val="000000"/>
        </w:rPr>
        <w:t xml:space="preserve">Речь </w:t>
      </w:r>
      <w:r w:rsidR="006D794F" w:rsidRPr="002716AA">
        <w:rPr>
          <w:color w:val="000000"/>
        </w:rPr>
        <w:t>г</w:t>
      </w:r>
      <w:r w:rsidR="004565DB" w:rsidRPr="002716AA">
        <w:rPr>
          <w:color w:val="000000"/>
        </w:rPr>
        <w:t>рамотн</w:t>
      </w:r>
      <w:r w:rsidR="006D794F" w:rsidRPr="002716AA">
        <w:rPr>
          <w:color w:val="000000"/>
        </w:rPr>
        <w:t>ого</w:t>
      </w:r>
      <w:r w:rsidR="004565DB" w:rsidRPr="002716AA">
        <w:rPr>
          <w:color w:val="000000"/>
        </w:rPr>
        <w:t xml:space="preserve"> человек</w:t>
      </w:r>
      <w:r w:rsidR="006D794F" w:rsidRPr="002716AA">
        <w:rPr>
          <w:color w:val="000000"/>
        </w:rPr>
        <w:t>а</w:t>
      </w:r>
      <w:r w:rsidR="004565DB" w:rsidRPr="002716AA">
        <w:rPr>
          <w:color w:val="000000"/>
        </w:rPr>
        <w:t xml:space="preserve"> должна быть правильной, соответствовать но</w:t>
      </w:r>
      <w:r w:rsidR="001F0455" w:rsidRPr="002716AA">
        <w:rPr>
          <w:color w:val="000000"/>
        </w:rPr>
        <w:t xml:space="preserve">рмам литературного произношения. </w:t>
      </w:r>
      <w:r w:rsidR="004565DB" w:rsidRPr="002716AA">
        <w:rPr>
          <w:color w:val="000000"/>
        </w:rPr>
        <w:t>Орфоэпия учит нас этому. Я предлагаю вам выполнить орфоэпическую разминку. В ЕГЭ это задание </w:t>
      </w:r>
      <w:r w:rsidR="004565DB" w:rsidRPr="002716AA">
        <w:rPr>
          <w:bCs/>
          <w:iCs/>
          <w:color w:val="000000"/>
        </w:rPr>
        <w:t>1</w:t>
      </w:r>
      <w:r w:rsidR="004565DB" w:rsidRPr="002716AA">
        <w:rPr>
          <w:color w:val="000000"/>
        </w:rPr>
        <w:t>. На столах у вас листы со словами. Ваша задача</w:t>
      </w:r>
      <w:r w:rsidR="005F0E4E" w:rsidRPr="002716AA">
        <w:rPr>
          <w:color w:val="000000"/>
        </w:rPr>
        <w:t xml:space="preserve"> -</w:t>
      </w:r>
      <w:r w:rsidR="004565DB" w:rsidRPr="002716AA">
        <w:rPr>
          <w:color w:val="000000"/>
        </w:rPr>
        <w:t xml:space="preserve">  записать эти слова и правильно расставить в них ударение.</w:t>
      </w:r>
    </w:p>
    <w:p w:rsidR="004565DB" w:rsidRPr="002716AA" w:rsidRDefault="004565DB" w:rsidP="002716AA">
      <w:pPr>
        <w:shd w:val="clear" w:color="auto" w:fill="FFFFFF"/>
        <w:jc w:val="both"/>
        <w:rPr>
          <w:rFonts w:eastAsia="Times New Roman"/>
          <w:color w:val="000000"/>
        </w:rPr>
      </w:pPr>
      <w:r w:rsidRPr="002716AA">
        <w:rPr>
          <w:rFonts w:eastAsia="Times New Roman"/>
          <w:color w:val="000000"/>
        </w:rPr>
        <w:t>У доски работают 2 человека</w:t>
      </w:r>
      <w:r w:rsidR="00460988">
        <w:rPr>
          <w:rFonts w:eastAsia="Times New Roman"/>
          <w:color w:val="000000"/>
        </w:rPr>
        <w:t>.</w:t>
      </w:r>
    </w:p>
    <w:p w:rsidR="004565DB" w:rsidRPr="002716AA" w:rsidRDefault="003835F5" w:rsidP="002716AA">
      <w:pPr>
        <w:shd w:val="clear" w:color="auto" w:fill="FFFFFF"/>
        <w:jc w:val="both"/>
        <w:rPr>
          <w:rFonts w:eastAsia="Times New Roman"/>
          <w:color w:val="000000"/>
        </w:rPr>
      </w:pPr>
      <w:r w:rsidRPr="002716AA">
        <w:rPr>
          <w:rFonts w:eastAsia="Times New Roman"/>
          <w:color w:val="000000"/>
        </w:rPr>
        <w:t>1.</w:t>
      </w:r>
      <w:r w:rsidR="004565DB" w:rsidRPr="002716AA">
        <w:rPr>
          <w:rFonts w:eastAsia="Times New Roman"/>
          <w:color w:val="000000"/>
        </w:rPr>
        <w:t>Агент, балованный, добыча, закупорить, договор, торты, баловаться, черпать, жалюзи, свёкла</w:t>
      </w:r>
      <w:proofErr w:type="gramStart"/>
      <w:r w:rsidR="004565DB" w:rsidRPr="002716AA">
        <w:rPr>
          <w:rFonts w:eastAsia="Times New Roman"/>
          <w:color w:val="000000"/>
        </w:rPr>
        <w:t>. дефис</w:t>
      </w:r>
      <w:proofErr w:type="gramEnd"/>
      <w:r w:rsidR="004565DB" w:rsidRPr="002716AA">
        <w:rPr>
          <w:rFonts w:eastAsia="Times New Roman"/>
          <w:color w:val="000000"/>
        </w:rPr>
        <w:t>, красивее.</w:t>
      </w:r>
    </w:p>
    <w:p w:rsidR="004565DB" w:rsidRPr="002716AA" w:rsidRDefault="003835F5" w:rsidP="002716AA">
      <w:pPr>
        <w:shd w:val="clear" w:color="auto" w:fill="FFFFFF"/>
        <w:jc w:val="both"/>
        <w:rPr>
          <w:rFonts w:eastAsia="Times New Roman"/>
          <w:color w:val="000000"/>
        </w:rPr>
      </w:pPr>
      <w:r w:rsidRPr="002716AA">
        <w:rPr>
          <w:rFonts w:eastAsia="Times New Roman"/>
          <w:color w:val="000000"/>
        </w:rPr>
        <w:t>2.</w:t>
      </w:r>
      <w:r w:rsidR="004565DB" w:rsidRPr="002716AA">
        <w:rPr>
          <w:rFonts w:eastAsia="Times New Roman"/>
          <w:color w:val="000000"/>
        </w:rPr>
        <w:t>Банты, водопровод, каталог, монолог, звонишь, столяр</w:t>
      </w:r>
      <w:r w:rsidR="001F0455" w:rsidRPr="002716AA">
        <w:rPr>
          <w:rFonts w:eastAsia="Times New Roman"/>
          <w:color w:val="000000"/>
        </w:rPr>
        <w:t>,</w:t>
      </w:r>
      <w:r w:rsidR="004565DB" w:rsidRPr="002716AA">
        <w:rPr>
          <w:rFonts w:eastAsia="Times New Roman"/>
          <w:color w:val="000000"/>
        </w:rPr>
        <w:t xml:space="preserve"> щаве</w:t>
      </w:r>
      <w:r w:rsidR="001F0455" w:rsidRPr="002716AA">
        <w:rPr>
          <w:rFonts w:eastAsia="Times New Roman"/>
          <w:color w:val="000000"/>
        </w:rPr>
        <w:t>ль, засветло, затемно, озлобить, аэропорты, донизу.</w:t>
      </w:r>
    </w:p>
    <w:p w:rsidR="004565DB" w:rsidRPr="002716AA" w:rsidRDefault="004565DB" w:rsidP="002716AA">
      <w:pPr>
        <w:shd w:val="clear" w:color="auto" w:fill="FFFFFF"/>
        <w:jc w:val="both"/>
        <w:rPr>
          <w:rFonts w:eastAsia="Times New Roman"/>
          <w:color w:val="000000"/>
        </w:rPr>
      </w:pPr>
      <w:r w:rsidRPr="002716AA">
        <w:rPr>
          <w:rFonts w:eastAsia="Times New Roman"/>
          <w:color w:val="000000"/>
        </w:rPr>
        <w:t xml:space="preserve">Проверьте </w:t>
      </w:r>
      <w:proofErr w:type="gramStart"/>
      <w:r w:rsidRPr="002716AA">
        <w:rPr>
          <w:rFonts w:eastAsia="Times New Roman"/>
          <w:color w:val="000000"/>
        </w:rPr>
        <w:t>себя</w:t>
      </w:r>
      <w:r w:rsidR="00460988">
        <w:rPr>
          <w:rFonts w:eastAsia="Times New Roman"/>
          <w:color w:val="000000"/>
        </w:rPr>
        <w:t>.</w:t>
      </w:r>
      <w:r w:rsidRPr="002716AA">
        <w:rPr>
          <w:rFonts w:eastAsia="Times New Roman"/>
          <w:color w:val="538135" w:themeColor="accent6" w:themeShade="BF"/>
        </w:rPr>
        <w:t>.</w:t>
      </w:r>
      <w:proofErr w:type="gramEnd"/>
      <w:r w:rsidR="001F0455" w:rsidRPr="002716AA">
        <w:rPr>
          <w:rFonts w:eastAsia="Times New Roman"/>
          <w:color w:val="538135" w:themeColor="accent6" w:themeShade="BF"/>
        </w:rPr>
        <w:t>(слайд</w:t>
      </w:r>
      <w:r w:rsidR="00460988">
        <w:rPr>
          <w:rFonts w:eastAsia="Times New Roman"/>
          <w:color w:val="538135" w:themeColor="accent6" w:themeShade="BF"/>
        </w:rPr>
        <w:t xml:space="preserve"> 3</w:t>
      </w:r>
      <w:r w:rsidR="001F0455" w:rsidRPr="002716AA">
        <w:rPr>
          <w:rFonts w:eastAsia="Times New Roman"/>
          <w:color w:val="538135" w:themeColor="accent6" w:themeShade="BF"/>
        </w:rPr>
        <w:t>)</w:t>
      </w:r>
    </w:p>
    <w:p w:rsidR="006B5302" w:rsidRPr="002716AA" w:rsidRDefault="000368D2" w:rsidP="002716AA">
      <w:pPr>
        <w:shd w:val="clear" w:color="auto" w:fill="FFFFFF"/>
        <w:spacing w:before="270" w:after="135"/>
        <w:outlineLvl w:val="2"/>
        <w:rPr>
          <w:rFonts w:eastAsia="Times New Roman"/>
          <w:b/>
        </w:rPr>
      </w:pPr>
      <w:r w:rsidRPr="002716AA">
        <w:rPr>
          <w:rFonts w:eastAsia="Times New Roman"/>
          <w:b/>
          <w:bCs/>
          <w:color w:val="000000"/>
        </w:rPr>
        <w:t>III</w:t>
      </w:r>
      <w:r w:rsidR="001947EA" w:rsidRPr="002716AA">
        <w:rPr>
          <w:rFonts w:eastAsia="Times New Roman"/>
          <w:b/>
        </w:rPr>
        <w:t>. Опрос домашнего задания:</w:t>
      </w:r>
    </w:p>
    <w:p w:rsidR="001947EA" w:rsidRPr="002716AA" w:rsidRDefault="001947EA" w:rsidP="00416EF6">
      <w:pPr>
        <w:shd w:val="clear" w:color="auto" w:fill="FFFFFF"/>
        <w:spacing w:before="270"/>
        <w:jc w:val="both"/>
        <w:outlineLvl w:val="2"/>
        <w:rPr>
          <w:rFonts w:eastAsia="Times New Roman"/>
        </w:rPr>
      </w:pPr>
      <w:r w:rsidRPr="002716AA">
        <w:rPr>
          <w:rFonts w:eastAsia="Times New Roman"/>
          <w:b/>
        </w:rPr>
        <w:t xml:space="preserve"> </w:t>
      </w:r>
      <w:r w:rsidRPr="002716AA">
        <w:rPr>
          <w:rFonts w:eastAsia="Times New Roman"/>
        </w:rPr>
        <w:t>- Какие сферы человеческой деятельности обслуживает официально-деловой стиль речи?</w:t>
      </w:r>
      <w:r w:rsidR="006D794F" w:rsidRPr="002716AA">
        <w:rPr>
          <w:rFonts w:eastAsia="Times New Roman"/>
        </w:rPr>
        <w:t xml:space="preserve"> </w:t>
      </w:r>
      <w:r w:rsidRPr="002716AA">
        <w:rPr>
          <w:rFonts w:eastAsia="Times New Roman"/>
        </w:rPr>
        <w:t xml:space="preserve">Перечислите его </w:t>
      </w:r>
      <w:r w:rsidR="006B5302" w:rsidRPr="002716AA">
        <w:rPr>
          <w:rFonts w:eastAsia="Times New Roman"/>
        </w:rPr>
        <w:t>основные черты и функции.</w:t>
      </w:r>
    </w:p>
    <w:p w:rsidR="001947EA" w:rsidRPr="002716AA" w:rsidRDefault="006B5302" w:rsidP="00416EF6">
      <w:pPr>
        <w:shd w:val="clear" w:color="auto" w:fill="FFFFFF"/>
        <w:jc w:val="both"/>
        <w:rPr>
          <w:rFonts w:eastAsia="Times New Roman"/>
          <w:color w:val="333333"/>
        </w:rPr>
      </w:pPr>
      <w:r w:rsidRPr="002716AA">
        <w:rPr>
          <w:rFonts w:eastAsia="Times New Roman"/>
          <w:color w:val="333333"/>
        </w:rPr>
        <w:t>-Каковы общие черты, объединяющие научный и официально-деловой стили?</w:t>
      </w:r>
    </w:p>
    <w:p w:rsidR="006B5302" w:rsidRPr="002716AA" w:rsidRDefault="006B5302" w:rsidP="00416EF6">
      <w:pPr>
        <w:shd w:val="clear" w:color="auto" w:fill="FFFFFF"/>
        <w:jc w:val="both"/>
        <w:rPr>
          <w:rFonts w:eastAsia="Times New Roman"/>
          <w:color w:val="333333"/>
        </w:rPr>
      </w:pPr>
      <w:r w:rsidRPr="002716AA">
        <w:rPr>
          <w:rFonts w:eastAsia="Times New Roman"/>
          <w:color w:val="333333"/>
        </w:rPr>
        <w:t xml:space="preserve">-Почему для научного </w:t>
      </w:r>
      <w:r w:rsidR="006D794F" w:rsidRPr="002716AA">
        <w:rPr>
          <w:rFonts w:eastAsia="Times New Roman"/>
          <w:color w:val="333333"/>
        </w:rPr>
        <w:t xml:space="preserve">и </w:t>
      </w:r>
      <w:r w:rsidRPr="002716AA">
        <w:rPr>
          <w:rFonts w:eastAsia="Times New Roman"/>
          <w:color w:val="333333"/>
        </w:rPr>
        <w:t>официально-делового стилей не свойственна экспрессивность и эмоциональность?</w:t>
      </w:r>
    </w:p>
    <w:p w:rsidR="00F47AD3" w:rsidRPr="002716AA" w:rsidRDefault="006B5302" w:rsidP="00416EF6">
      <w:pPr>
        <w:shd w:val="clear" w:color="auto" w:fill="FFFFFF"/>
        <w:jc w:val="both"/>
        <w:rPr>
          <w:rFonts w:eastAsia="Times New Roman"/>
          <w:color w:val="333333"/>
        </w:rPr>
      </w:pPr>
      <w:r w:rsidRPr="002716AA">
        <w:rPr>
          <w:rFonts w:eastAsia="Times New Roman"/>
          <w:color w:val="333333"/>
        </w:rPr>
        <w:t>-О каких ещё функциональных стилях нам предстоит вспомнить?</w:t>
      </w:r>
      <w:r w:rsidR="00F47AD3" w:rsidRPr="002716AA">
        <w:rPr>
          <w:rFonts w:eastAsia="Times New Roman"/>
          <w:color w:val="333333"/>
        </w:rPr>
        <w:t xml:space="preserve"> (</w:t>
      </w:r>
      <w:proofErr w:type="spellStart"/>
      <w:r w:rsidR="00F47AD3" w:rsidRPr="002716AA">
        <w:rPr>
          <w:rFonts w:eastAsia="Times New Roman"/>
          <w:color w:val="333333"/>
        </w:rPr>
        <w:t>См.таблицу</w:t>
      </w:r>
      <w:proofErr w:type="spellEnd"/>
      <w:r w:rsidR="00F47AD3" w:rsidRPr="002716AA">
        <w:rPr>
          <w:rFonts w:eastAsia="Times New Roman"/>
          <w:color w:val="333333"/>
        </w:rPr>
        <w:t>)</w:t>
      </w:r>
    </w:p>
    <w:p w:rsidR="006B5302" w:rsidRPr="002716AA" w:rsidRDefault="00F47AD3" w:rsidP="00416EF6">
      <w:pPr>
        <w:shd w:val="clear" w:color="auto" w:fill="FFFFFF"/>
        <w:jc w:val="both"/>
        <w:rPr>
          <w:rFonts w:eastAsia="Times New Roman"/>
          <w:color w:val="333333"/>
        </w:rPr>
      </w:pPr>
      <w:r w:rsidRPr="002716AA">
        <w:rPr>
          <w:rFonts w:eastAsia="Times New Roman"/>
          <w:color w:val="333333"/>
        </w:rPr>
        <w:t>- Да, публицистический и художественный.</w:t>
      </w:r>
    </w:p>
    <w:p w:rsidR="00F47AD3" w:rsidRPr="002716AA" w:rsidRDefault="00F47AD3" w:rsidP="002716AA">
      <w:pPr>
        <w:shd w:val="clear" w:color="auto" w:fill="FFFFFF"/>
        <w:spacing w:after="135"/>
        <w:rPr>
          <w:rFonts w:eastAsia="Times New Roman"/>
          <w:color w:val="333333"/>
        </w:rPr>
      </w:pPr>
    </w:p>
    <w:p w:rsidR="000368D2" w:rsidRPr="002716AA" w:rsidRDefault="000368D2" w:rsidP="002716AA">
      <w:pPr>
        <w:ind w:right="-143"/>
        <w:jc w:val="both"/>
        <w:rPr>
          <w:b/>
          <w:shd w:val="clear" w:color="auto" w:fill="FFFFFF"/>
        </w:rPr>
      </w:pPr>
      <w:r w:rsidRPr="002716AA">
        <w:rPr>
          <w:b/>
          <w:shd w:val="clear" w:color="auto" w:fill="FFFFFF"/>
          <w:lang w:val="en-US"/>
        </w:rPr>
        <w:t>IV</w:t>
      </w:r>
      <w:r w:rsidR="00D249EF" w:rsidRPr="002716AA">
        <w:rPr>
          <w:b/>
          <w:shd w:val="clear" w:color="auto" w:fill="FFFFFF"/>
        </w:rPr>
        <w:t xml:space="preserve">. </w:t>
      </w:r>
      <w:r w:rsidR="001F0455" w:rsidRPr="002716AA">
        <w:rPr>
          <w:b/>
          <w:shd w:val="clear" w:color="auto" w:fill="FFFFFF"/>
        </w:rPr>
        <w:t xml:space="preserve">Работа по теме урока. </w:t>
      </w:r>
    </w:p>
    <w:p w:rsidR="0041381F" w:rsidRPr="002716AA" w:rsidRDefault="000368D2" w:rsidP="002716AA">
      <w:pPr>
        <w:ind w:right="-143"/>
        <w:jc w:val="both"/>
        <w:rPr>
          <w:shd w:val="clear" w:color="auto" w:fill="FFFFFF"/>
        </w:rPr>
      </w:pPr>
      <w:r w:rsidRPr="002716AA">
        <w:rPr>
          <w:b/>
          <w:shd w:val="clear" w:color="auto" w:fill="FFFFFF"/>
        </w:rPr>
        <w:t>1.</w:t>
      </w:r>
      <w:r w:rsidR="00D249EF" w:rsidRPr="002716AA">
        <w:rPr>
          <w:b/>
          <w:shd w:val="clear" w:color="auto" w:fill="FFFFFF"/>
        </w:rPr>
        <w:t>Вступи</w:t>
      </w:r>
      <w:r w:rsidR="0004249D" w:rsidRPr="002716AA">
        <w:rPr>
          <w:b/>
          <w:color w:val="000000"/>
          <w:shd w:val="clear" w:color="auto" w:fill="FFFFFF"/>
        </w:rPr>
        <w:t>тельное слово учителя</w:t>
      </w:r>
      <w:r w:rsidR="003400F7" w:rsidRPr="002716AA">
        <w:rPr>
          <w:b/>
          <w:shd w:val="clear" w:color="auto" w:fill="FFFFFF"/>
        </w:rPr>
        <w:t xml:space="preserve"> с элементами беседы </w:t>
      </w:r>
      <w:r w:rsidR="001F0455" w:rsidRPr="002716AA">
        <w:rPr>
          <w:b/>
          <w:shd w:val="clear" w:color="auto" w:fill="FFFFFF"/>
        </w:rPr>
        <w:t xml:space="preserve">с </w:t>
      </w:r>
      <w:r w:rsidR="003400F7" w:rsidRPr="002716AA">
        <w:rPr>
          <w:b/>
          <w:shd w:val="clear" w:color="auto" w:fill="FFFFFF"/>
        </w:rPr>
        <w:t>целью обобщения имеющихся знаний по теме, активации, мотивации для дальнейшей работы.</w:t>
      </w:r>
      <w:r w:rsidR="0041381F" w:rsidRPr="002716AA">
        <w:rPr>
          <w:shd w:val="clear" w:color="auto" w:fill="FFFFFF"/>
        </w:rPr>
        <w:t xml:space="preserve"> </w:t>
      </w:r>
      <w:r w:rsidR="00F930E3" w:rsidRPr="002716AA">
        <w:rPr>
          <w:b/>
          <w:shd w:val="clear" w:color="auto" w:fill="FFFFFF"/>
        </w:rPr>
        <w:t>Запись темы урока.</w:t>
      </w:r>
    </w:p>
    <w:p w:rsidR="00B04DB8" w:rsidRPr="002716AA" w:rsidRDefault="001F0455" w:rsidP="002716AA">
      <w:pPr>
        <w:ind w:right="-143"/>
        <w:jc w:val="both"/>
        <w:rPr>
          <w:shd w:val="clear" w:color="auto" w:fill="FFFFFF"/>
        </w:rPr>
      </w:pPr>
      <w:r w:rsidRPr="002716AA">
        <w:rPr>
          <w:shd w:val="clear" w:color="auto" w:fill="FFFFFF"/>
        </w:rPr>
        <w:t xml:space="preserve">  </w:t>
      </w:r>
      <w:r w:rsidR="00922584" w:rsidRPr="002716AA">
        <w:rPr>
          <w:shd w:val="clear" w:color="auto" w:fill="FFFFFF"/>
        </w:rPr>
        <w:t xml:space="preserve">На многих уроках русского языка мы обращаемся к текстам публицистического стиля. </w:t>
      </w:r>
      <w:r w:rsidR="005278D8" w:rsidRPr="002716AA">
        <w:rPr>
          <w:shd w:val="clear" w:color="auto" w:fill="FFFFFF"/>
        </w:rPr>
        <w:t xml:space="preserve">Данный стиль занимает особое место среди функциональных стилей, так как основная функция, которую он выполняет, - это функция воздействия. </w:t>
      </w:r>
      <w:r w:rsidR="00BA6A56" w:rsidRPr="002716AA">
        <w:rPr>
          <w:shd w:val="clear" w:color="auto" w:fill="FFFFFF"/>
        </w:rPr>
        <w:t xml:space="preserve">Публицистический стиль обращён к слушателям, читателям, </w:t>
      </w:r>
      <w:r w:rsidR="00BA6A56" w:rsidRPr="002716AA">
        <w:rPr>
          <w:shd w:val="clear" w:color="auto" w:fill="FFFFFF"/>
        </w:rPr>
        <w:lastRenderedPageBreak/>
        <w:t>об этом говорит уже происхождение самого слова «публи</w:t>
      </w:r>
      <w:r w:rsidR="00DB0504" w:rsidRPr="002716AA">
        <w:rPr>
          <w:shd w:val="clear" w:color="auto" w:fill="FFFFFF"/>
        </w:rPr>
        <w:t>ци</w:t>
      </w:r>
      <w:r w:rsidR="00BA6A56" w:rsidRPr="002716AA">
        <w:rPr>
          <w:shd w:val="clear" w:color="auto" w:fill="FFFFFF"/>
        </w:rPr>
        <w:t>стический»</w:t>
      </w:r>
      <w:r w:rsidR="00DB0504" w:rsidRPr="002716AA">
        <w:rPr>
          <w:shd w:val="clear" w:color="auto" w:fill="FFFFFF"/>
        </w:rPr>
        <w:t xml:space="preserve"> </w:t>
      </w:r>
      <w:r w:rsidR="00BA6A56" w:rsidRPr="002716AA">
        <w:rPr>
          <w:shd w:val="clear" w:color="auto" w:fill="FFFFFF"/>
        </w:rPr>
        <w:t>(</w:t>
      </w:r>
      <w:proofErr w:type="spellStart"/>
      <w:r w:rsidR="00BA6A56" w:rsidRPr="002716AA">
        <w:rPr>
          <w:i/>
          <w:shd w:val="clear" w:color="auto" w:fill="FFFFFF"/>
          <w:lang w:val="en-US"/>
        </w:rPr>
        <w:t>publicus</w:t>
      </w:r>
      <w:proofErr w:type="spellEnd"/>
      <w:r w:rsidR="00BA6A56" w:rsidRPr="002716AA">
        <w:rPr>
          <w:shd w:val="clear" w:color="auto" w:fill="FFFFFF"/>
        </w:rPr>
        <w:t xml:space="preserve">, лат. – </w:t>
      </w:r>
      <w:r w:rsidR="00BA6A56" w:rsidRPr="002716AA">
        <w:rPr>
          <w:i/>
          <w:shd w:val="clear" w:color="auto" w:fill="FFFFFF"/>
        </w:rPr>
        <w:t>общественный</w:t>
      </w:r>
      <w:r w:rsidR="00BA6A56" w:rsidRPr="002716AA">
        <w:rPr>
          <w:shd w:val="clear" w:color="auto" w:fill="FFFFFF"/>
        </w:rPr>
        <w:t>).</w:t>
      </w:r>
      <w:r w:rsidR="00F930E3" w:rsidRPr="002716AA">
        <w:rPr>
          <w:shd w:val="clear" w:color="auto" w:fill="FFFFFF"/>
        </w:rPr>
        <w:t xml:space="preserve"> </w:t>
      </w:r>
      <w:r w:rsidR="00DB125A" w:rsidRPr="002716AA">
        <w:rPr>
          <w:color w:val="538135" w:themeColor="accent6" w:themeShade="BF"/>
          <w:shd w:val="clear" w:color="auto" w:fill="FFFFFF"/>
        </w:rPr>
        <w:t xml:space="preserve">Слайд </w:t>
      </w:r>
      <w:r w:rsidR="00DB125A">
        <w:rPr>
          <w:color w:val="538135" w:themeColor="accent6" w:themeShade="BF"/>
          <w:shd w:val="clear" w:color="auto" w:fill="FFFFFF"/>
        </w:rPr>
        <w:t>4</w:t>
      </w:r>
      <w:r w:rsidR="00DB125A" w:rsidRPr="002716AA">
        <w:rPr>
          <w:color w:val="538135" w:themeColor="accent6" w:themeShade="BF"/>
          <w:shd w:val="clear" w:color="auto" w:fill="FFFFFF"/>
        </w:rPr>
        <w:t>.</w:t>
      </w:r>
    </w:p>
    <w:p w:rsidR="003400F7" w:rsidRPr="002716AA" w:rsidRDefault="0041381F" w:rsidP="002716AA">
      <w:pPr>
        <w:ind w:right="-143"/>
        <w:jc w:val="both"/>
        <w:rPr>
          <w:shd w:val="clear" w:color="auto" w:fill="FFFFFF"/>
        </w:rPr>
      </w:pPr>
      <w:r w:rsidRPr="002716AA">
        <w:rPr>
          <w:shd w:val="clear" w:color="auto" w:fill="FFFFFF"/>
        </w:rPr>
        <w:t>-</w:t>
      </w:r>
      <w:r w:rsidR="003400F7" w:rsidRPr="002716AA">
        <w:rPr>
          <w:shd w:val="clear" w:color="auto" w:fill="FFFFFF"/>
        </w:rPr>
        <w:t xml:space="preserve"> </w:t>
      </w:r>
      <w:r w:rsidRPr="002716AA">
        <w:rPr>
          <w:shd w:val="clear" w:color="auto" w:fill="FFFFFF"/>
        </w:rPr>
        <w:t>Назовите сферу употребления публицистического стиля?</w:t>
      </w:r>
      <w:r w:rsidR="00F930E3" w:rsidRPr="002716AA">
        <w:rPr>
          <w:shd w:val="clear" w:color="auto" w:fill="FFFFFF"/>
        </w:rPr>
        <w:t xml:space="preserve"> </w:t>
      </w:r>
      <w:r w:rsidRPr="002716AA">
        <w:rPr>
          <w:shd w:val="clear" w:color="auto" w:fill="FFFFFF"/>
        </w:rPr>
        <w:t>(</w:t>
      </w:r>
      <w:proofErr w:type="gramStart"/>
      <w:r w:rsidRPr="002716AA">
        <w:rPr>
          <w:shd w:val="clear" w:color="auto" w:fill="FFFFFF"/>
        </w:rPr>
        <w:t>общество</w:t>
      </w:r>
      <w:proofErr w:type="gramEnd"/>
      <w:r w:rsidRPr="002716AA">
        <w:rPr>
          <w:shd w:val="clear" w:color="auto" w:fill="FFFFFF"/>
        </w:rPr>
        <w:t>, политика, экономика, культура).</w:t>
      </w:r>
      <w:r w:rsidR="00B04DB8" w:rsidRPr="002716AA">
        <w:rPr>
          <w:shd w:val="clear" w:color="auto" w:fill="FFFFFF"/>
        </w:rPr>
        <w:t xml:space="preserve"> </w:t>
      </w:r>
      <w:r w:rsidR="00B04DB8" w:rsidRPr="002716AA">
        <w:rPr>
          <w:color w:val="538135" w:themeColor="accent6" w:themeShade="BF"/>
          <w:shd w:val="clear" w:color="auto" w:fill="FFFFFF"/>
        </w:rPr>
        <w:t xml:space="preserve">Слайд </w:t>
      </w:r>
      <w:r w:rsidR="00DB125A">
        <w:rPr>
          <w:color w:val="538135" w:themeColor="accent6" w:themeShade="BF"/>
          <w:shd w:val="clear" w:color="auto" w:fill="FFFFFF"/>
        </w:rPr>
        <w:t>5</w:t>
      </w:r>
      <w:r w:rsidR="00B04DB8" w:rsidRPr="002716AA">
        <w:rPr>
          <w:color w:val="538135" w:themeColor="accent6" w:themeShade="BF"/>
          <w:shd w:val="clear" w:color="auto" w:fill="FFFFFF"/>
        </w:rPr>
        <w:t>.</w:t>
      </w:r>
    </w:p>
    <w:p w:rsidR="0041381F" w:rsidRPr="002716AA" w:rsidRDefault="0041381F" w:rsidP="002716AA">
      <w:pPr>
        <w:ind w:right="-143"/>
        <w:jc w:val="both"/>
        <w:rPr>
          <w:shd w:val="clear" w:color="auto" w:fill="FFFFFF"/>
        </w:rPr>
      </w:pPr>
      <w:r w:rsidRPr="002716AA">
        <w:rPr>
          <w:shd w:val="clear" w:color="auto" w:fill="FFFFFF"/>
        </w:rPr>
        <w:t>-</w:t>
      </w:r>
      <w:r w:rsidR="00A235A1" w:rsidRPr="002716AA">
        <w:rPr>
          <w:shd w:val="clear" w:color="auto" w:fill="FFFFFF"/>
        </w:rPr>
        <w:t>Где реализуется публицистический стиль?</w:t>
      </w:r>
      <w:r w:rsidR="00F930E3" w:rsidRPr="002716AA">
        <w:rPr>
          <w:shd w:val="clear" w:color="auto" w:fill="FFFFFF"/>
        </w:rPr>
        <w:t xml:space="preserve"> </w:t>
      </w:r>
      <w:r w:rsidR="00A235A1" w:rsidRPr="002716AA">
        <w:rPr>
          <w:shd w:val="clear" w:color="auto" w:fill="FFFFFF"/>
        </w:rPr>
        <w:t>(</w:t>
      </w:r>
      <w:proofErr w:type="gramStart"/>
      <w:r w:rsidR="00A235A1" w:rsidRPr="002716AA">
        <w:rPr>
          <w:shd w:val="clear" w:color="auto" w:fill="FFFFFF"/>
        </w:rPr>
        <w:t>в</w:t>
      </w:r>
      <w:proofErr w:type="gramEnd"/>
      <w:r w:rsidR="00A235A1" w:rsidRPr="002716AA">
        <w:rPr>
          <w:shd w:val="clear" w:color="auto" w:fill="FFFFFF"/>
        </w:rPr>
        <w:t xml:space="preserve"> средствах массовой информации: в газетах, радио, телевидении и т.д.)</w:t>
      </w:r>
      <w:r w:rsidR="00B04DB8" w:rsidRPr="002716AA">
        <w:rPr>
          <w:shd w:val="clear" w:color="auto" w:fill="FFFFFF"/>
        </w:rPr>
        <w:t xml:space="preserve"> </w:t>
      </w:r>
      <w:r w:rsidR="00B04DB8" w:rsidRPr="002716AA">
        <w:rPr>
          <w:color w:val="538135" w:themeColor="accent6" w:themeShade="BF"/>
          <w:shd w:val="clear" w:color="auto" w:fill="FFFFFF"/>
        </w:rPr>
        <w:t xml:space="preserve">Слайд </w:t>
      </w:r>
      <w:r w:rsidR="00DB125A">
        <w:rPr>
          <w:color w:val="538135" w:themeColor="accent6" w:themeShade="BF"/>
          <w:shd w:val="clear" w:color="auto" w:fill="FFFFFF"/>
        </w:rPr>
        <w:t>6</w:t>
      </w:r>
      <w:r w:rsidR="00B04DB8" w:rsidRPr="002716AA">
        <w:rPr>
          <w:color w:val="538135" w:themeColor="accent6" w:themeShade="BF"/>
          <w:shd w:val="clear" w:color="auto" w:fill="FFFFFF"/>
        </w:rPr>
        <w:t>.</w:t>
      </w:r>
    </w:p>
    <w:p w:rsidR="00A235A1" w:rsidRPr="002716AA" w:rsidRDefault="00A235A1" w:rsidP="002716AA">
      <w:pPr>
        <w:ind w:right="-143"/>
        <w:jc w:val="both"/>
        <w:rPr>
          <w:shd w:val="clear" w:color="auto" w:fill="FFFFFF"/>
        </w:rPr>
      </w:pPr>
      <w:r w:rsidRPr="002716AA">
        <w:rPr>
          <w:shd w:val="clear" w:color="auto" w:fill="FFFFFF"/>
        </w:rPr>
        <w:t>-Какие вы знаете жанры публицисти</w:t>
      </w:r>
      <w:r w:rsidR="006B5302" w:rsidRPr="002716AA">
        <w:rPr>
          <w:shd w:val="clear" w:color="auto" w:fill="FFFFFF"/>
        </w:rPr>
        <w:t>ки</w:t>
      </w:r>
      <w:r w:rsidRPr="002716AA">
        <w:rPr>
          <w:shd w:val="clear" w:color="auto" w:fill="FFFFFF"/>
        </w:rPr>
        <w:t>?</w:t>
      </w:r>
      <w:r w:rsidR="006B5302" w:rsidRPr="002716AA">
        <w:rPr>
          <w:shd w:val="clear" w:color="auto" w:fill="FFFFFF"/>
        </w:rPr>
        <w:t xml:space="preserve"> </w:t>
      </w:r>
      <w:r w:rsidRPr="002716AA">
        <w:rPr>
          <w:shd w:val="clear" w:color="auto" w:fill="FFFFFF"/>
        </w:rPr>
        <w:t>(</w:t>
      </w:r>
      <w:proofErr w:type="gramStart"/>
      <w:r w:rsidRPr="002716AA">
        <w:rPr>
          <w:shd w:val="clear" w:color="auto" w:fill="FFFFFF"/>
        </w:rPr>
        <w:t>очерк</w:t>
      </w:r>
      <w:proofErr w:type="gramEnd"/>
      <w:r w:rsidRPr="002716AA">
        <w:rPr>
          <w:shd w:val="clear" w:color="auto" w:fill="FFFFFF"/>
        </w:rPr>
        <w:t>, статья, фельетон, репортаж, интервью, реклама и т.д.)</w:t>
      </w:r>
      <w:r w:rsidR="00B04DB8" w:rsidRPr="002716AA">
        <w:rPr>
          <w:shd w:val="clear" w:color="auto" w:fill="FFFFFF"/>
        </w:rPr>
        <w:t>.</w:t>
      </w:r>
      <w:r w:rsidR="00B04DB8" w:rsidRPr="002716AA">
        <w:rPr>
          <w:color w:val="538135" w:themeColor="accent6" w:themeShade="BF"/>
          <w:shd w:val="clear" w:color="auto" w:fill="FFFFFF"/>
        </w:rPr>
        <w:t xml:space="preserve">Слайд </w:t>
      </w:r>
      <w:r w:rsidR="00DB125A">
        <w:rPr>
          <w:color w:val="538135" w:themeColor="accent6" w:themeShade="BF"/>
          <w:shd w:val="clear" w:color="auto" w:fill="FFFFFF"/>
        </w:rPr>
        <w:t>7</w:t>
      </w:r>
      <w:r w:rsidR="00B04DB8" w:rsidRPr="002716AA">
        <w:rPr>
          <w:color w:val="538135" w:themeColor="accent6" w:themeShade="BF"/>
          <w:shd w:val="clear" w:color="auto" w:fill="FFFFFF"/>
        </w:rPr>
        <w:t>.</w:t>
      </w:r>
    </w:p>
    <w:p w:rsidR="00B04DB8" w:rsidRPr="002716AA" w:rsidRDefault="00B04DB8" w:rsidP="002716AA">
      <w:pPr>
        <w:suppressAutoHyphens/>
        <w:ind w:right="-143"/>
        <w:jc w:val="both"/>
        <w:rPr>
          <w:color w:val="538135" w:themeColor="accent6" w:themeShade="BF"/>
          <w:shd w:val="clear" w:color="auto" w:fill="FFFFFF"/>
        </w:rPr>
      </w:pPr>
      <w:r w:rsidRPr="002716AA">
        <w:t xml:space="preserve">-Каковы языковые </w:t>
      </w:r>
      <w:r w:rsidR="005F6E25" w:rsidRPr="002716AA">
        <w:t xml:space="preserve">приметы публицистического стиля: лексические, морфологические, синтаксические? </w:t>
      </w:r>
      <w:r w:rsidRPr="002716AA">
        <w:t xml:space="preserve"> </w:t>
      </w:r>
      <w:r w:rsidRPr="002716AA">
        <w:rPr>
          <w:color w:val="538135" w:themeColor="accent6" w:themeShade="BF"/>
          <w:shd w:val="clear" w:color="auto" w:fill="FFFFFF"/>
        </w:rPr>
        <w:t xml:space="preserve">Слайд </w:t>
      </w:r>
      <w:r w:rsidR="00DB125A">
        <w:rPr>
          <w:color w:val="538135" w:themeColor="accent6" w:themeShade="BF"/>
          <w:shd w:val="clear" w:color="auto" w:fill="FFFFFF"/>
        </w:rPr>
        <w:t>8-11</w:t>
      </w:r>
      <w:r w:rsidRPr="002716AA">
        <w:rPr>
          <w:color w:val="538135" w:themeColor="accent6" w:themeShade="BF"/>
          <w:shd w:val="clear" w:color="auto" w:fill="FFFFFF"/>
        </w:rPr>
        <w:t>.</w:t>
      </w:r>
    </w:p>
    <w:p w:rsidR="00A235A1" w:rsidRPr="002716AA" w:rsidRDefault="00A235A1" w:rsidP="002716AA">
      <w:pPr>
        <w:ind w:right="-143"/>
        <w:jc w:val="both"/>
        <w:rPr>
          <w:shd w:val="clear" w:color="auto" w:fill="FFFFFF"/>
        </w:rPr>
      </w:pPr>
      <w:r w:rsidRPr="002716AA">
        <w:rPr>
          <w:shd w:val="clear" w:color="auto" w:fill="FFFFFF"/>
        </w:rPr>
        <w:t>-</w:t>
      </w:r>
      <w:r w:rsidR="008D78E3" w:rsidRPr="002716AA">
        <w:rPr>
          <w:shd w:val="clear" w:color="auto" w:fill="FFFFFF"/>
        </w:rPr>
        <w:t>Для чего в публицистическ</w:t>
      </w:r>
      <w:r w:rsidR="00B04DB8" w:rsidRPr="002716AA">
        <w:rPr>
          <w:shd w:val="clear" w:color="auto" w:fill="FFFFFF"/>
        </w:rPr>
        <w:t xml:space="preserve">их </w:t>
      </w:r>
      <w:r w:rsidR="008D78E3" w:rsidRPr="002716AA">
        <w:rPr>
          <w:shd w:val="clear" w:color="auto" w:fill="FFFFFF"/>
        </w:rPr>
        <w:t xml:space="preserve">произведениях используются изобразительно-выразительные средства </w:t>
      </w:r>
      <w:proofErr w:type="gramStart"/>
      <w:r w:rsidR="008D78E3" w:rsidRPr="002716AA">
        <w:rPr>
          <w:shd w:val="clear" w:color="auto" w:fill="FFFFFF"/>
        </w:rPr>
        <w:t>языка?(</w:t>
      </w:r>
      <w:proofErr w:type="gramEnd"/>
      <w:r w:rsidR="008D78E3" w:rsidRPr="002716AA">
        <w:rPr>
          <w:shd w:val="clear" w:color="auto" w:fill="FFFFFF"/>
        </w:rPr>
        <w:t>для усиления эмоционального воздействия на читателя и слушателя)</w:t>
      </w:r>
      <w:r w:rsidR="00B04DB8" w:rsidRPr="002716AA">
        <w:rPr>
          <w:shd w:val="clear" w:color="auto" w:fill="FFFFFF"/>
        </w:rPr>
        <w:t>.</w:t>
      </w:r>
      <w:r w:rsidR="00B04DB8" w:rsidRPr="002716AA">
        <w:rPr>
          <w:color w:val="538135" w:themeColor="accent6" w:themeShade="BF"/>
          <w:shd w:val="clear" w:color="auto" w:fill="FFFFFF"/>
        </w:rPr>
        <w:t xml:space="preserve">Слайд </w:t>
      </w:r>
      <w:r w:rsidR="00DB125A">
        <w:rPr>
          <w:color w:val="538135" w:themeColor="accent6" w:themeShade="BF"/>
          <w:shd w:val="clear" w:color="auto" w:fill="FFFFFF"/>
        </w:rPr>
        <w:t>12</w:t>
      </w:r>
      <w:r w:rsidR="00B04DB8" w:rsidRPr="002716AA">
        <w:rPr>
          <w:color w:val="538135" w:themeColor="accent6" w:themeShade="BF"/>
          <w:shd w:val="clear" w:color="auto" w:fill="FFFFFF"/>
        </w:rPr>
        <w:t>.</w:t>
      </w:r>
    </w:p>
    <w:p w:rsidR="008D78E3" w:rsidRPr="002716AA" w:rsidRDefault="008D78E3" w:rsidP="002716AA">
      <w:pPr>
        <w:ind w:right="141"/>
        <w:jc w:val="both"/>
        <w:rPr>
          <w:shd w:val="clear" w:color="auto" w:fill="FFFFFF"/>
        </w:rPr>
      </w:pPr>
      <w:r w:rsidRPr="002716AA">
        <w:rPr>
          <w:shd w:val="clear" w:color="auto" w:fill="FFFFFF"/>
        </w:rPr>
        <w:t>- В чём сходство публицистического и художественного стилей речи?</w:t>
      </w:r>
      <w:r w:rsidR="00DB0504" w:rsidRPr="002716AA">
        <w:rPr>
          <w:shd w:val="clear" w:color="auto" w:fill="FFFFFF"/>
        </w:rPr>
        <w:t xml:space="preserve"> </w:t>
      </w:r>
      <w:r w:rsidRPr="002716AA">
        <w:rPr>
          <w:shd w:val="clear" w:color="auto" w:fill="FFFFFF"/>
        </w:rPr>
        <w:t>(</w:t>
      </w:r>
      <w:proofErr w:type="gramStart"/>
      <w:r w:rsidRPr="002716AA">
        <w:rPr>
          <w:shd w:val="clear" w:color="auto" w:fill="FFFFFF"/>
        </w:rPr>
        <w:t>отражают</w:t>
      </w:r>
      <w:proofErr w:type="gramEnd"/>
      <w:r w:rsidRPr="002716AA">
        <w:rPr>
          <w:shd w:val="clear" w:color="auto" w:fill="FFFFFF"/>
        </w:rPr>
        <w:t xml:space="preserve"> индивидуальность автора).</w:t>
      </w:r>
      <w:r w:rsidR="00B04DB8" w:rsidRPr="002716AA">
        <w:rPr>
          <w:color w:val="538135" w:themeColor="accent6" w:themeShade="BF"/>
          <w:shd w:val="clear" w:color="auto" w:fill="FFFFFF"/>
        </w:rPr>
        <w:t xml:space="preserve">Слайд </w:t>
      </w:r>
      <w:r w:rsidR="00DB125A">
        <w:rPr>
          <w:color w:val="538135" w:themeColor="accent6" w:themeShade="BF"/>
          <w:shd w:val="clear" w:color="auto" w:fill="FFFFFF"/>
        </w:rPr>
        <w:t>13</w:t>
      </w:r>
      <w:r w:rsidR="00B04DB8" w:rsidRPr="002716AA">
        <w:rPr>
          <w:color w:val="538135" w:themeColor="accent6" w:themeShade="BF"/>
          <w:shd w:val="clear" w:color="auto" w:fill="FFFFFF"/>
        </w:rPr>
        <w:t>.</w:t>
      </w:r>
    </w:p>
    <w:p w:rsidR="00B04DB8" w:rsidRPr="002716AA" w:rsidRDefault="00B04DB8" w:rsidP="002716AA">
      <w:pPr>
        <w:ind w:right="141"/>
        <w:jc w:val="both"/>
        <w:rPr>
          <w:shd w:val="clear" w:color="auto" w:fill="FFFFFF"/>
        </w:rPr>
      </w:pPr>
      <w:r w:rsidRPr="002716AA">
        <w:rPr>
          <w:shd w:val="clear" w:color="auto" w:fill="FFFFFF"/>
        </w:rPr>
        <w:t xml:space="preserve">- Известны ли вам примеры </w:t>
      </w:r>
      <w:r w:rsidR="00ED5492" w:rsidRPr="002716AA">
        <w:rPr>
          <w:shd w:val="clear" w:color="auto" w:fill="FFFFFF"/>
        </w:rPr>
        <w:t xml:space="preserve">положительного </w:t>
      </w:r>
      <w:r w:rsidR="00385D76" w:rsidRPr="002716AA">
        <w:rPr>
          <w:shd w:val="clear" w:color="auto" w:fill="FFFFFF"/>
        </w:rPr>
        <w:t xml:space="preserve">воздействия публицистики в отечественной литературе? </w:t>
      </w:r>
      <w:r w:rsidR="00385D76" w:rsidRPr="002716AA">
        <w:rPr>
          <w:color w:val="538135" w:themeColor="accent6" w:themeShade="BF"/>
          <w:shd w:val="clear" w:color="auto" w:fill="FFFFFF"/>
        </w:rPr>
        <w:t xml:space="preserve">Слайд </w:t>
      </w:r>
      <w:r w:rsidR="00DB125A">
        <w:rPr>
          <w:color w:val="538135" w:themeColor="accent6" w:themeShade="BF"/>
          <w:shd w:val="clear" w:color="auto" w:fill="FFFFFF"/>
        </w:rPr>
        <w:t>14</w:t>
      </w:r>
      <w:r w:rsidR="00385D76" w:rsidRPr="002716AA">
        <w:rPr>
          <w:color w:val="538135" w:themeColor="accent6" w:themeShade="BF"/>
          <w:shd w:val="clear" w:color="auto" w:fill="FFFFFF"/>
        </w:rPr>
        <w:t>.</w:t>
      </w:r>
      <w:r w:rsidR="00ED5492" w:rsidRPr="002716AA">
        <w:rPr>
          <w:color w:val="538135" w:themeColor="accent6" w:themeShade="BF"/>
          <w:shd w:val="clear" w:color="auto" w:fill="FFFFFF"/>
        </w:rPr>
        <w:t xml:space="preserve"> </w:t>
      </w:r>
      <w:proofErr w:type="gramStart"/>
      <w:r w:rsidR="00ED5492" w:rsidRPr="002716AA">
        <w:rPr>
          <w:shd w:val="clear" w:color="auto" w:fill="FFFFFF"/>
        </w:rPr>
        <w:t xml:space="preserve">( </w:t>
      </w:r>
      <w:proofErr w:type="spellStart"/>
      <w:r w:rsidR="00ED5492" w:rsidRPr="002716AA">
        <w:rPr>
          <w:shd w:val="clear" w:color="auto" w:fill="FFFFFF"/>
        </w:rPr>
        <w:t>А.Н.Радищ</w:t>
      </w:r>
      <w:r w:rsidR="00CD482B" w:rsidRPr="002716AA">
        <w:rPr>
          <w:shd w:val="clear" w:color="auto" w:fill="FFFFFF"/>
        </w:rPr>
        <w:t>ев</w:t>
      </w:r>
      <w:proofErr w:type="spellEnd"/>
      <w:proofErr w:type="gramEnd"/>
      <w:r w:rsidR="00CD482B" w:rsidRPr="002716AA">
        <w:rPr>
          <w:shd w:val="clear" w:color="auto" w:fill="FFFFFF"/>
        </w:rPr>
        <w:t xml:space="preserve"> «Путешествие из Петербурга в Москву», </w:t>
      </w:r>
      <w:proofErr w:type="spellStart"/>
      <w:r w:rsidR="00CD482B" w:rsidRPr="002716AA">
        <w:rPr>
          <w:shd w:val="clear" w:color="auto" w:fill="FFFFFF"/>
        </w:rPr>
        <w:t>А.С.Пушкин</w:t>
      </w:r>
      <w:proofErr w:type="spellEnd"/>
      <w:r w:rsidR="00CD482B" w:rsidRPr="002716AA">
        <w:rPr>
          <w:shd w:val="clear" w:color="auto" w:fill="FFFFFF"/>
        </w:rPr>
        <w:t xml:space="preserve"> «К Чаадаеву», </w:t>
      </w:r>
      <w:proofErr w:type="spellStart"/>
      <w:r w:rsidR="00CD482B" w:rsidRPr="002716AA">
        <w:rPr>
          <w:shd w:val="clear" w:color="auto" w:fill="FFFFFF"/>
        </w:rPr>
        <w:t>М.Ю.Лермонтов</w:t>
      </w:r>
      <w:proofErr w:type="spellEnd"/>
      <w:r w:rsidR="00CD482B" w:rsidRPr="002716AA">
        <w:rPr>
          <w:shd w:val="clear" w:color="auto" w:fill="FFFFFF"/>
        </w:rPr>
        <w:t xml:space="preserve"> «Прощай, немытая Россия»; публицистика </w:t>
      </w:r>
      <w:proofErr w:type="spellStart"/>
      <w:r w:rsidR="00CD482B" w:rsidRPr="002716AA">
        <w:rPr>
          <w:shd w:val="clear" w:color="auto" w:fill="FFFFFF"/>
        </w:rPr>
        <w:t>И.Г.Эренбурга</w:t>
      </w:r>
      <w:proofErr w:type="spellEnd"/>
      <w:r w:rsidR="00CD482B" w:rsidRPr="002716AA">
        <w:rPr>
          <w:shd w:val="clear" w:color="auto" w:fill="FFFFFF"/>
        </w:rPr>
        <w:t xml:space="preserve">, </w:t>
      </w:r>
      <w:proofErr w:type="spellStart"/>
      <w:r w:rsidR="00CD482B" w:rsidRPr="002716AA">
        <w:rPr>
          <w:shd w:val="clear" w:color="auto" w:fill="FFFFFF"/>
        </w:rPr>
        <w:t>А.Н.Толстого</w:t>
      </w:r>
      <w:proofErr w:type="spellEnd"/>
      <w:r w:rsidR="00CD482B" w:rsidRPr="002716AA">
        <w:rPr>
          <w:shd w:val="clear" w:color="auto" w:fill="FFFFFF"/>
        </w:rPr>
        <w:t xml:space="preserve">, </w:t>
      </w:r>
      <w:proofErr w:type="spellStart"/>
      <w:r w:rsidR="00CD482B" w:rsidRPr="002716AA">
        <w:rPr>
          <w:shd w:val="clear" w:color="auto" w:fill="FFFFFF"/>
        </w:rPr>
        <w:t>Л.М.Леонова</w:t>
      </w:r>
      <w:proofErr w:type="spellEnd"/>
      <w:r w:rsidR="00CD482B" w:rsidRPr="002716AA">
        <w:rPr>
          <w:shd w:val="clear" w:color="auto" w:fill="FFFFFF"/>
        </w:rPr>
        <w:t xml:space="preserve"> в годы Великой Отечественной войны</w:t>
      </w:r>
      <w:r w:rsidR="00857F4F" w:rsidRPr="002716AA">
        <w:rPr>
          <w:shd w:val="clear" w:color="auto" w:fill="FFFFFF"/>
        </w:rPr>
        <w:t xml:space="preserve"> и др.)</w:t>
      </w:r>
    </w:p>
    <w:p w:rsidR="00B04DB8" w:rsidRPr="002716AA" w:rsidRDefault="00D63B0E" w:rsidP="002716AA">
      <w:pPr>
        <w:ind w:right="141"/>
        <w:jc w:val="both"/>
        <w:rPr>
          <w:b/>
          <w:i/>
        </w:rPr>
      </w:pPr>
      <w:r w:rsidRPr="002716AA">
        <w:rPr>
          <w:b/>
          <w:i/>
        </w:rPr>
        <w:t>Учитель: Заполните таблицу «Общая характеристика публицистического стиля», пользуясь теоретическим материалом на стр. 394 учебника.</w:t>
      </w:r>
      <w:r w:rsidR="00F47AD3" w:rsidRPr="002716AA">
        <w:rPr>
          <w:b/>
          <w:i/>
        </w:rPr>
        <w:t xml:space="preserve"> </w:t>
      </w:r>
      <w:r w:rsidRPr="002716AA">
        <w:rPr>
          <w:b/>
          <w:i/>
        </w:rPr>
        <w:t xml:space="preserve">(После </w:t>
      </w:r>
      <w:r w:rsidR="00F47AD3" w:rsidRPr="002716AA">
        <w:rPr>
          <w:b/>
          <w:i/>
        </w:rPr>
        <w:t>выполнения</w:t>
      </w:r>
      <w:r w:rsidRPr="002716AA">
        <w:rPr>
          <w:b/>
          <w:i/>
        </w:rPr>
        <w:t xml:space="preserve"> проверяют правильность заполнения на слайде</w:t>
      </w:r>
      <w:proofErr w:type="gramStart"/>
      <w:r w:rsidRPr="002716AA">
        <w:rPr>
          <w:b/>
          <w:i/>
        </w:rPr>
        <w:t>).</w:t>
      </w:r>
      <w:r w:rsidR="00F930E3" w:rsidRPr="002716AA">
        <w:rPr>
          <w:b/>
          <w:i/>
          <w:color w:val="538135" w:themeColor="accent6" w:themeShade="BF"/>
        </w:rPr>
        <w:t>Слайд</w:t>
      </w:r>
      <w:proofErr w:type="gramEnd"/>
      <w:r w:rsidR="00F930E3" w:rsidRPr="002716AA">
        <w:rPr>
          <w:b/>
          <w:i/>
          <w:color w:val="538135" w:themeColor="accent6" w:themeShade="BF"/>
        </w:rPr>
        <w:t xml:space="preserve"> </w:t>
      </w:r>
      <w:r w:rsidR="00DB125A">
        <w:rPr>
          <w:b/>
          <w:i/>
          <w:color w:val="538135" w:themeColor="accent6" w:themeShade="BF"/>
        </w:rPr>
        <w:t>15-16</w:t>
      </w:r>
      <w:r w:rsidR="00F930E3" w:rsidRPr="002716AA">
        <w:rPr>
          <w:b/>
          <w:i/>
          <w:color w:val="538135" w:themeColor="accent6" w:themeShade="BF"/>
        </w:rPr>
        <w:t>.</w:t>
      </w:r>
    </w:p>
    <w:p w:rsidR="00857F4F" w:rsidRPr="002716AA" w:rsidRDefault="003400F7" w:rsidP="002716AA">
      <w:pPr>
        <w:ind w:right="141"/>
        <w:jc w:val="both"/>
        <w:rPr>
          <w:i/>
        </w:rPr>
      </w:pPr>
      <w:r w:rsidRPr="002716AA">
        <w:rPr>
          <w:b/>
          <w:i/>
        </w:rPr>
        <w:t xml:space="preserve"> </w:t>
      </w:r>
      <w:r w:rsidR="000368D2" w:rsidRPr="002716AA">
        <w:rPr>
          <w:b/>
          <w:i/>
        </w:rPr>
        <w:t>2</w:t>
      </w:r>
      <w:r w:rsidR="00B04DB8" w:rsidRPr="002716AA">
        <w:rPr>
          <w:b/>
          <w:i/>
        </w:rPr>
        <w:t>.Сообщения заранее подготовленных учащихся</w:t>
      </w:r>
      <w:r w:rsidR="007D04DC" w:rsidRPr="002716AA">
        <w:rPr>
          <w:b/>
          <w:i/>
        </w:rPr>
        <w:t>:</w:t>
      </w:r>
      <w:r w:rsidR="00B04DB8" w:rsidRPr="002716AA">
        <w:rPr>
          <w:i/>
        </w:rPr>
        <w:t xml:space="preserve"> </w:t>
      </w:r>
      <w:r w:rsidR="007D04DC" w:rsidRPr="002716AA">
        <w:rPr>
          <w:i/>
        </w:rPr>
        <w:t>1.</w:t>
      </w:r>
      <w:r w:rsidR="00DB0504" w:rsidRPr="002716AA">
        <w:rPr>
          <w:i/>
        </w:rPr>
        <w:t xml:space="preserve">Чтение отрывка из «Слова о полку </w:t>
      </w:r>
      <w:proofErr w:type="gramStart"/>
      <w:r w:rsidR="00DB0504" w:rsidRPr="002716AA">
        <w:rPr>
          <w:i/>
        </w:rPr>
        <w:t>Игореве»-</w:t>
      </w:r>
      <w:proofErr w:type="gramEnd"/>
      <w:r w:rsidR="00DB0504" w:rsidRPr="002716AA">
        <w:rPr>
          <w:i/>
        </w:rPr>
        <w:t xml:space="preserve"> «Золотое слово Святослава»</w:t>
      </w:r>
      <w:r w:rsidR="00F930E3" w:rsidRPr="002716AA">
        <w:rPr>
          <w:i/>
        </w:rPr>
        <w:t>.</w:t>
      </w:r>
      <w:r w:rsidR="003B6CC1">
        <w:rPr>
          <w:i/>
        </w:rPr>
        <w:t xml:space="preserve"> </w:t>
      </w:r>
      <w:r w:rsidR="003B6CC1" w:rsidRPr="002716AA">
        <w:rPr>
          <w:b/>
          <w:i/>
          <w:color w:val="538135" w:themeColor="accent6" w:themeShade="BF"/>
        </w:rPr>
        <w:t xml:space="preserve">Слайд </w:t>
      </w:r>
      <w:r w:rsidR="003B6CC1">
        <w:rPr>
          <w:b/>
          <w:i/>
          <w:color w:val="538135" w:themeColor="accent6" w:themeShade="BF"/>
        </w:rPr>
        <w:t>17</w:t>
      </w:r>
    </w:p>
    <w:p w:rsidR="00D54144" w:rsidRPr="002716AA" w:rsidRDefault="00D54144" w:rsidP="002716AA">
      <w:pPr>
        <w:ind w:right="141"/>
        <w:jc w:val="both"/>
        <w:rPr>
          <w:i/>
        </w:rPr>
      </w:pPr>
      <w:r w:rsidRPr="002716AA">
        <w:rPr>
          <w:i/>
        </w:rPr>
        <w:t xml:space="preserve">-Определите сферу употребления данного </w:t>
      </w:r>
      <w:proofErr w:type="gramStart"/>
      <w:r w:rsidRPr="002716AA">
        <w:rPr>
          <w:i/>
        </w:rPr>
        <w:t>обращения.(</w:t>
      </w:r>
      <w:proofErr w:type="gramEnd"/>
      <w:r w:rsidRPr="002716AA">
        <w:rPr>
          <w:i/>
        </w:rPr>
        <w:t>политика)</w:t>
      </w:r>
    </w:p>
    <w:p w:rsidR="00F930E3" w:rsidRPr="002716AA" w:rsidRDefault="00F930E3" w:rsidP="002716AA">
      <w:pPr>
        <w:ind w:right="141"/>
        <w:jc w:val="both"/>
        <w:rPr>
          <w:rFonts w:eastAsia="Times New Roman"/>
        </w:rPr>
      </w:pPr>
      <w:r w:rsidRPr="002716AA">
        <w:rPr>
          <w:i/>
        </w:rPr>
        <w:t xml:space="preserve">- </w:t>
      </w:r>
      <w:r w:rsidRPr="002716AA">
        <w:rPr>
          <w:rFonts w:eastAsia="Times New Roman"/>
        </w:rPr>
        <w:t xml:space="preserve">  Почему речь Святослава, обращенная к русским князьям, названа "золотое слово"? </w:t>
      </w:r>
    </w:p>
    <w:p w:rsidR="00F930E3" w:rsidRPr="002716AA" w:rsidRDefault="00D54144" w:rsidP="002716AA">
      <w:pPr>
        <w:ind w:right="141"/>
        <w:jc w:val="both"/>
        <w:rPr>
          <w:rFonts w:eastAsia="Times New Roman"/>
        </w:rPr>
      </w:pPr>
      <w:r w:rsidRPr="002716AA">
        <w:rPr>
          <w:rFonts w:eastAsia="Times New Roman" w:hAnsi="Symbol"/>
        </w:rPr>
        <w:t>-</w:t>
      </w:r>
      <w:r w:rsidR="00F930E3" w:rsidRPr="002716AA">
        <w:rPr>
          <w:rFonts w:eastAsia="Times New Roman"/>
        </w:rPr>
        <w:t xml:space="preserve"> Какое значение имеет "золотое слово" в раскрытии идейного смысла поэмы?</w:t>
      </w:r>
    </w:p>
    <w:p w:rsidR="00D54144" w:rsidRPr="002716AA" w:rsidRDefault="00D54144" w:rsidP="002716AA">
      <w:pPr>
        <w:ind w:right="141"/>
        <w:jc w:val="both"/>
        <w:rPr>
          <w:rFonts w:eastAsia="Times New Roman"/>
        </w:rPr>
      </w:pPr>
      <w:r w:rsidRPr="002716AA">
        <w:rPr>
          <w:rFonts w:eastAsia="Times New Roman"/>
        </w:rPr>
        <w:t>- Какие словесные приёмы для убеждения князей использует Святослав?</w:t>
      </w:r>
    </w:p>
    <w:p w:rsidR="00857F4F" w:rsidRPr="002716AA" w:rsidRDefault="000368D2" w:rsidP="002716AA">
      <w:pPr>
        <w:ind w:right="141"/>
        <w:jc w:val="both"/>
        <w:rPr>
          <w:b/>
          <w:i/>
        </w:rPr>
      </w:pPr>
      <w:r w:rsidRPr="002716AA">
        <w:rPr>
          <w:b/>
          <w:i/>
        </w:rPr>
        <w:t>3</w:t>
      </w:r>
      <w:r w:rsidR="007D04DC" w:rsidRPr="002716AA">
        <w:rPr>
          <w:b/>
          <w:i/>
        </w:rPr>
        <w:t xml:space="preserve">.Чтение главы из </w:t>
      </w:r>
      <w:proofErr w:type="gramStart"/>
      <w:r w:rsidR="007D04DC" w:rsidRPr="002716AA">
        <w:rPr>
          <w:b/>
          <w:i/>
        </w:rPr>
        <w:t xml:space="preserve">книги  </w:t>
      </w:r>
      <w:proofErr w:type="spellStart"/>
      <w:r w:rsidR="007D04DC" w:rsidRPr="002716AA">
        <w:rPr>
          <w:b/>
          <w:i/>
        </w:rPr>
        <w:t>Д.С.Лихачёва</w:t>
      </w:r>
      <w:proofErr w:type="spellEnd"/>
      <w:proofErr w:type="gramEnd"/>
      <w:r w:rsidR="007D04DC" w:rsidRPr="002716AA">
        <w:rPr>
          <w:b/>
          <w:i/>
        </w:rPr>
        <w:t xml:space="preserve"> «Письма о добром и прекрасном» - «</w:t>
      </w:r>
      <w:r w:rsidR="00857F4F" w:rsidRPr="002716AA">
        <w:rPr>
          <w:b/>
          <w:i/>
        </w:rPr>
        <w:t>Молодость- вся жизнь».</w:t>
      </w:r>
      <w:r w:rsidR="007D04DC" w:rsidRPr="002716AA">
        <w:rPr>
          <w:b/>
          <w:i/>
        </w:rPr>
        <w:t xml:space="preserve"> </w:t>
      </w:r>
      <w:r w:rsidR="005F6E25" w:rsidRPr="002716AA">
        <w:rPr>
          <w:b/>
          <w:i/>
        </w:rPr>
        <w:t xml:space="preserve">После прослушивания </w:t>
      </w:r>
      <w:r w:rsidR="00255E97" w:rsidRPr="002716AA">
        <w:rPr>
          <w:b/>
          <w:i/>
        </w:rPr>
        <w:t xml:space="preserve">проводится </w:t>
      </w:r>
      <w:r w:rsidR="005F6E25" w:rsidRPr="002716AA">
        <w:rPr>
          <w:rStyle w:val="a4"/>
          <w:b w:val="0"/>
        </w:rPr>
        <w:t xml:space="preserve">комплексная работа с </w:t>
      </w:r>
      <w:proofErr w:type="gramStart"/>
      <w:r w:rsidR="005F6E25" w:rsidRPr="002716AA">
        <w:rPr>
          <w:rStyle w:val="a4"/>
          <w:b w:val="0"/>
        </w:rPr>
        <w:t>текстом.</w:t>
      </w:r>
      <w:r w:rsidR="00F47AD3" w:rsidRPr="002716AA">
        <w:rPr>
          <w:rStyle w:val="a4"/>
          <w:b w:val="0"/>
        </w:rPr>
        <w:t>(</w:t>
      </w:r>
      <w:proofErr w:type="gramEnd"/>
      <w:r w:rsidR="00F47AD3" w:rsidRPr="002716AA">
        <w:rPr>
          <w:rStyle w:val="a4"/>
          <w:b w:val="0"/>
        </w:rPr>
        <w:t>раздаточный материал на партах)</w:t>
      </w:r>
    </w:p>
    <w:p w:rsidR="00857F4F" w:rsidRPr="002716AA" w:rsidRDefault="0019389C" w:rsidP="002716AA">
      <w:pPr>
        <w:shd w:val="clear" w:color="auto" w:fill="FFFFFF"/>
        <w:spacing w:before="45" w:after="45"/>
        <w:ind w:left="45" w:right="45" w:firstLine="480"/>
        <w:textAlignment w:val="top"/>
        <w:outlineLvl w:val="1"/>
        <w:rPr>
          <w:rFonts w:eastAsia="Times New Roman"/>
          <w:kern w:val="36"/>
        </w:rPr>
      </w:pPr>
      <w:r w:rsidRPr="002716AA">
        <w:rPr>
          <w:rFonts w:eastAsia="Times New Roman"/>
          <w:kern w:val="36"/>
        </w:rPr>
        <w:t xml:space="preserve">                       </w:t>
      </w:r>
      <w:r w:rsidR="00857F4F" w:rsidRPr="002716AA">
        <w:rPr>
          <w:rFonts w:eastAsia="Times New Roman"/>
          <w:kern w:val="36"/>
        </w:rPr>
        <w:t>МОЛОДОСТЬ – ВСЯ ЖИЗНЬ</w:t>
      </w:r>
    </w:p>
    <w:p w:rsidR="00857F4F" w:rsidRPr="002716AA" w:rsidRDefault="00857F4F" w:rsidP="00F97F3F">
      <w:pPr>
        <w:shd w:val="clear" w:color="auto" w:fill="FFFFFF"/>
        <w:spacing w:before="45" w:after="45"/>
        <w:ind w:left="45" w:right="45" w:firstLine="480"/>
        <w:jc w:val="both"/>
        <w:textAlignment w:val="top"/>
        <w:rPr>
          <w:rFonts w:eastAsia="Times New Roman"/>
        </w:rPr>
      </w:pPr>
      <w:r w:rsidRPr="002716AA">
        <w:rPr>
          <w:rFonts w:eastAsia="Times New Roman"/>
        </w:rPr>
        <w:t xml:space="preserve">Когда я учился в школе, а потом в университете, мне казалось, что моя «взрослая жизнь» будет в какой-то совершенно иной обстановке, как бы в ином мире, и меня будут окружать совсем другие люди. От настоящего не останется ничего… А на самом деле оказалось все иначе. Мои сверстники остались со мной. Не все, конечно: многих унесла смерть. И все же друзья молодости оказались самыми верными, всегдашними. Круг знакомых возрос необычайно, но настоящие друзья – старые. Подлинные друзья приобретаются в молодости. Я помню, что и у моей матери настоящими друзьями остались только ее подруги по гимназии. У отца друзья были его сокурсники по институту. И сколько я ни наблюдал, открытость к дружбе постепенно снижается с возрастом. Молодость – это время сближения. И об этом следует помнить и друзей беречь, ибо настоящая дружба очень помогает </w:t>
      </w:r>
      <w:r w:rsidRPr="002716AA">
        <w:rPr>
          <w:rFonts w:eastAsia="Times New Roman"/>
          <w:b/>
        </w:rPr>
        <w:t>и в горе и в радости</w:t>
      </w:r>
      <w:r w:rsidRPr="002716AA">
        <w:rPr>
          <w:rFonts w:eastAsia="Times New Roman"/>
        </w:rPr>
        <w:t xml:space="preserve">. В радости ведь тоже нужна помощь: помощь, чтобы ощутить счастье до глубины души, ощутить и поделиться им. Неразделенная радость – не радость. Человека </w:t>
      </w:r>
      <w:r w:rsidRPr="002716AA">
        <w:rPr>
          <w:rFonts w:eastAsia="Times New Roman"/>
          <w:b/>
        </w:rPr>
        <w:t>портит счастье,</w:t>
      </w:r>
      <w:r w:rsidRPr="002716AA">
        <w:rPr>
          <w:rFonts w:eastAsia="Times New Roman"/>
        </w:rPr>
        <w:t xml:space="preserve"> если он переживает его один. Когда же наступит пора несчастий, пора утрат – опять-таки нельзя быть одному. Горе человеку, если он один.</w:t>
      </w:r>
    </w:p>
    <w:p w:rsidR="00857F4F" w:rsidRPr="002716AA" w:rsidRDefault="00857F4F" w:rsidP="00F97F3F">
      <w:pPr>
        <w:shd w:val="clear" w:color="auto" w:fill="FFFFFF"/>
        <w:spacing w:before="45" w:after="45"/>
        <w:ind w:left="45" w:right="45" w:firstLine="480"/>
        <w:jc w:val="both"/>
        <w:textAlignment w:val="top"/>
        <w:rPr>
          <w:rFonts w:eastAsia="Times New Roman"/>
        </w:rPr>
      </w:pPr>
      <w:r w:rsidRPr="002716AA">
        <w:rPr>
          <w:rFonts w:eastAsia="Times New Roman"/>
        </w:rPr>
        <w:t xml:space="preserve">Поэтому берегите молодость до глубокой старости. Цените все хорошее, что приобрели в молодые годы, не растрачивайте </w:t>
      </w:r>
      <w:r w:rsidRPr="002716AA">
        <w:rPr>
          <w:rFonts w:eastAsia="Times New Roman"/>
          <w:b/>
        </w:rPr>
        <w:t>богатств молодости.</w:t>
      </w:r>
      <w:r w:rsidRPr="002716AA">
        <w:rPr>
          <w:rFonts w:eastAsia="Times New Roman"/>
        </w:rPr>
        <w:t xml:space="preserve"> Ничто из приобретенного в молодости не проходит бесследно. Привычки, воспитанные в молодости, сохраняются на всю жизнь. Навыки в труде – тоже. Привык к работе – и работа вечно будет доставлять радость. А как это важно для человеческого счастья! Нет несчастнее человека ленивого, вечно избегающего труда, усилий…</w:t>
      </w:r>
    </w:p>
    <w:p w:rsidR="00857F4F" w:rsidRPr="002716AA" w:rsidRDefault="00857F4F" w:rsidP="00F97F3F">
      <w:pPr>
        <w:shd w:val="clear" w:color="auto" w:fill="FFFFFF"/>
        <w:spacing w:before="45" w:after="45"/>
        <w:ind w:left="45" w:right="45" w:firstLine="480"/>
        <w:jc w:val="both"/>
        <w:textAlignment w:val="top"/>
        <w:rPr>
          <w:rFonts w:eastAsia="Times New Roman"/>
        </w:rPr>
      </w:pPr>
      <w:r w:rsidRPr="002716AA">
        <w:rPr>
          <w:rFonts w:eastAsia="Times New Roman"/>
        </w:rPr>
        <w:lastRenderedPageBreak/>
        <w:t xml:space="preserve">Как в молодости, так и в старости. Хорошие </w:t>
      </w:r>
      <w:r w:rsidRPr="002716AA">
        <w:rPr>
          <w:rFonts w:eastAsia="Times New Roman"/>
          <w:b/>
        </w:rPr>
        <w:t>навыки молодости</w:t>
      </w:r>
      <w:r w:rsidRPr="002716AA">
        <w:rPr>
          <w:rFonts w:eastAsia="Times New Roman"/>
        </w:rPr>
        <w:t xml:space="preserve"> облегчат </w:t>
      </w:r>
      <w:r w:rsidR="00B90147" w:rsidRPr="002716AA">
        <w:rPr>
          <w:rFonts w:eastAsia="Times New Roman"/>
        </w:rPr>
        <w:t xml:space="preserve">глубокой старости </w:t>
      </w:r>
      <w:r w:rsidRPr="002716AA">
        <w:rPr>
          <w:rFonts w:eastAsia="Times New Roman"/>
        </w:rPr>
        <w:t>И еще. Есть русская пословица: «Береги честь смолоду». В памяти остаются все поступки, совершенные в молодости. Хорошие будут радовать, дурные не давать спать!</w:t>
      </w:r>
    </w:p>
    <w:p w:rsidR="00736C2E" w:rsidRPr="002716AA" w:rsidRDefault="00736C2E" w:rsidP="00F97F3F">
      <w:pPr>
        <w:shd w:val="clear" w:color="auto" w:fill="FFFFFF"/>
        <w:spacing w:before="45" w:after="45"/>
        <w:ind w:left="45" w:right="45" w:firstLine="97"/>
        <w:jc w:val="both"/>
        <w:textAlignment w:val="top"/>
        <w:rPr>
          <w:rFonts w:eastAsia="Times New Roman"/>
          <w:b/>
        </w:rPr>
      </w:pPr>
      <w:r w:rsidRPr="002716AA">
        <w:rPr>
          <w:rFonts w:eastAsia="Times New Roman"/>
          <w:b/>
        </w:rPr>
        <w:t xml:space="preserve">Всем: </w:t>
      </w:r>
    </w:p>
    <w:p w:rsidR="002835A5" w:rsidRPr="002716AA" w:rsidRDefault="00871BA6" w:rsidP="00F97F3F">
      <w:pPr>
        <w:tabs>
          <w:tab w:val="left" w:pos="1725"/>
        </w:tabs>
        <w:ind w:left="360" w:firstLine="97"/>
        <w:jc w:val="both"/>
      </w:pPr>
      <w:r w:rsidRPr="002716AA">
        <w:t xml:space="preserve">- Определите </w:t>
      </w:r>
      <w:r w:rsidR="003450DA" w:rsidRPr="002716AA">
        <w:t xml:space="preserve">тему, </w:t>
      </w:r>
      <w:r w:rsidRPr="002716AA">
        <w:t xml:space="preserve">стиль текста, тип </w:t>
      </w:r>
      <w:r w:rsidR="0019389C" w:rsidRPr="002716AA">
        <w:t xml:space="preserve">речи </w:t>
      </w:r>
      <w:r w:rsidRPr="002716AA">
        <w:t xml:space="preserve">текста.  </w:t>
      </w:r>
      <w:r w:rsidR="00E6769E" w:rsidRPr="002716AA">
        <w:t xml:space="preserve">Докажите. </w:t>
      </w:r>
      <w:r w:rsidR="00A6095F" w:rsidRPr="002716AA">
        <w:t xml:space="preserve"> (</w:t>
      </w:r>
      <w:r w:rsidRPr="002716AA">
        <w:t>Стиль – публицистический, тип речи – рассуждение-размышление</w:t>
      </w:r>
      <w:r w:rsidR="00E6769E" w:rsidRPr="002716AA">
        <w:t>; цель</w:t>
      </w:r>
      <w:r w:rsidR="00255E97" w:rsidRPr="002716AA">
        <w:t xml:space="preserve"> -</w:t>
      </w:r>
      <w:r w:rsidR="002835A5" w:rsidRPr="002716AA">
        <w:t>привлечь внимание</w:t>
      </w:r>
      <w:r w:rsidR="00E6769E" w:rsidRPr="002716AA">
        <w:t xml:space="preserve">, </w:t>
      </w:r>
      <w:r w:rsidR="002835A5" w:rsidRPr="002716AA">
        <w:rPr>
          <w:rFonts w:eastAsia="Times New Roman"/>
          <w:color w:val="000000"/>
        </w:rPr>
        <w:t>воздействовать на читателя и слушателя</w:t>
      </w:r>
      <w:r w:rsidR="00F47AD3" w:rsidRPr="002716AA">
        <w:rPr>
          <w:rFonts w:eastAsia="Times New Roman"/>
          <w:color w:val="000000"/>
        </w:rPr>
        <w:t>,</w:t>
      </w:r>
      <w:r w:rsidR="002835A5" w:rsidRPr="002716AA">
        <w:rPr>
          <w:rFonts w:eastAsia="Times New Roman"/>
          <w:color w:val="000000"/>
        </w:rPr>
        <w:t xml:space="preserve"> </w:t>
      </w:r>
      <w:r w:rsidR="00E6769E" w:rsidRPr="002716AA">
        <w:t>дать мудрый совет молодёжи).</w:t>
      </w:r>
    </w:p>
    <w:p w:rsidR="00F47AD3" w:rsidRPr="002716AA" w:rsidRDefault="00F47AD3" w:rsidP="00F97F3F">
      <w:pPr>
        <w:tabs>
          <w:tab w:val="left" w:pos="1725"/>
        </w:tabs>
        <w:ind w:left="360" w:firstLine="97"/>
        <w:jc w:val="both"/>
      </w:pPr>
      <w:r w:rsidRPr="002716AA">
        <w:t xml:space="preserve">-Что вам известно об авторе этого текста - </w:t>
      </w:r>
      <w:proofErr w:type="spellStart"/>
      <w:r w:rsidRPr="002716AA">
        <w:t>Д.С.Лихачёве</w:t>
      </w:r>
      <w:proofErr w:type="spellEnd"/>
      <w:r w:rsidRPr="002716AA">
        <w:t>?</w:t>
      </w:r>
      <w:r w:rsidR="003B6CC1">
        <w:t xml:space="preserve"> </w:t>
      </w:r>
      <w:r w:rsidR="003B6CC1" w:rsidRPr="002716AA">
        <w:rPr>
          <w:b/>
          <w:i/>
          <w:color w:val="538135" w:themeColor="accent6" w:themeShade="BF"/>
        </w:rPr>
        <w:t xml:space="preserve">Слайд </w:t>
      </w:r>
      <w:r w:rsidR="003B6CC1">
        <w:rPr>
          <w:b/>
          <w:i/>
          <w:color w:val="538135" w:themeColor="accent6" w:themeShade="BF"/>
        </w:rPr>
        <w:t>18</w:t>
      </w:r>
    </w:p>
    <w:p w:rsidR="00871BA6" w:rsidRPr="002716AA" w:rsidRDefault="00871BA6" w:rsidP="006C3916">
      <w:pPr>
        <w:tabs>
          <w:tab w:val="left" w:pos="1725"/>
        </w:tabs>
        <w:ind w:left="360" w:firstLine="97"/>
        <w:jc w:val="both"/>
      </w:pPr>
      <w:r w:rsidRPr="002716AA">
        <w:t xml:space="preserve">  </w:t>
      </w:r>
    </w:p>
    <w:p w:rsidR="00434D9F" w:rsidRPr="002716AA" w:rsidRDefault="00736C2E" w:rsidP="006C3916">
      <w:pPr>
        <w:tabs>
          <w:tab w:val="left" w:pos="1725"/>
        </w:tabs>
        <w:ind w:left="360" w:firstLine="97"/>
        <w:rPr>
          <w:b/>
        </w:rPr>
      </w:pPr>
      <w:r w:rsidRPr="002716AA">
        <w:rPr>
          <w:b/>
        </w:rPr>
        <w:t>Работа по группам.</w:t>
      </w:r>
    </w:p>
    <w:p w:rsidR="00871BA6" w:rsidRPr="002716AA" w:rsidRDefault="00736C2E" w:rsidP="006C3916">
      <w:pPr>
        <w:tabs>
          <w:tab w:val="left" w:pos="1725"/>
        </w:tabs>
        <w:ind w:left="360" w:firstLine="97"/>
      </w:pPr>
      <w:r w:rsidRPr="002716AA">
        <w:t xml:space="preserve"> </w:t>
      </w:r>
      <w:r w:rsidRPr="002716AA">
        <w:rPr>
          <w:b/>
        </w:rPr>
        <w:t>Задания первой группе:</w:t>
      </w:r>
    </w:p>
    <w:p w:rsidR="00871BA6" w:rsidRPr="002716AA" w:rsidRDefault="00871BA6" w:rsidP="006C3916">
      <w:pPr>
        <w:tabs>
          <w:tab w:val="left" w:pos="1725"/>
        </w:tabs>
        <w:jc w:val="both"/>
      </w:pPr>
      <w:r w:rsidRPr="002716AA">
        <w:t xml:space="preserve"> </w:t>
      </w:r>
      <w:r w:rsidR="00E6769E" w:rsidRPr="002716AA">
        <w:rPr>
          <w:b/>
        </w:rPr>
        <w:t>- Как</w:t>
      </w:r>
      <w:r w:rsidR="00255E97" w:rsidRPr="002716AA">
        <w:rPr>
          <w:b/>
        </w:rPr>
        <w:t xml:space="preserve">ие </w:t>
      </w:r>
      <w:r w:rsidR="00E6769E" w:rsidRPr="002716AA">
        <w:rPr>
          <w:b/>
        </w:rPr>
        <w:t>л</w:t>
      </w:r>
      <w:r w:rsidRPr="002716AA">
        <w:rPr>
          <w:b/>
        </w:rPr>
        <w:t xml:space="preserve">ексические особенности </w:t>
      </w:r>
      <w:r w:rsidR="00E6769E" w:rsidRPr="002716AA">
        <w:rPr>
          <w:b/>
        </w:rPr>
        <w:t>текста</w:t>
      </w:r>
      <w:r w:rsidR="00255E97" w:rsidRPr="002716AA">
        <w:rPr>
          <w:b/>
        </w:rPr>
        <w:t xml:space="preserve"> вы бы отметили</w:t>
      </w:r>
      <w:r w:rsidR="00E6769E" w:rsidRPr="002716AA">
        <w:rPr>
          <w:b/>
          <w:u w:val="single"/>
        </w:rPr>
        <w:t>?</w:t>
      </w:r>
      <w:r w:rsidRPr="002716AA">
        <w:t xml:space="preserve"> </w:t>
      </w:r>
      <w:r w:rsidR="00E6769E" w:rsidRPr="002716AA">
        <w:t>(</w:t>
      </w:r>
      <w:proofErr w:type="gramStart"/>
      <w:r w:rsidRPr="002716AA">
        <w:t>использование</w:t>
      </w:r>
      <w:proofErr w:type="gramEnd"/>
      <w:r w:rsidRPr="002716AA">
        <w:t xml:space="preserve"> лексики, обозначающей понятия морали</w:t>
      </w:r>
      <w:r w:rsidR="00E6769E" w:rsidRPr="002716AA">
        <w:t>,</w:t>
      </w:r>
      <w:r w:rsidR="00773894" w:rsidRPr="002716AA">
        <w:t xml:space="preserve"> этики</w:t>
      </w:r>
      <w:r w:rsidRPr="002716AA">
        <w:t>,</w:t>
      </w:r>
      <w:r w:rsidR="00E6769E" w:rsidRPr="002716AA">
        <w:t xml:space="preserve"> </w:t>
      </w:r>
      <w:r w:rsidRPr="002716AA">
        <w:t>переживани</w:t>
      </w:r>
      <w:r w:rsidR="00E6769E" w:rsidRPr="002716AA">
        <w:t>я</w:t>
      </w:r>
      <w:r w:rsidRPr="002716AA">
        <w:t xml:space="preserve">  человека</w:t>
      </w:r>
      <w:r w:rsidR="00E6769E" w:rsidRPr="002716AA">
        <w:t xml:space="preserve">; использование отвлечённых существительных: дружба, жизнь, </w:t>
      </w:r>
      <w:r w:rsidR="00B90147" w:rsidRPr="002716AA">
        <w:t xml:space="preserve">труд, молодость, </w:t>
      </w:r>
      <w:r w:rsidR="00E6769E" w:rsidRPr="002716AA">
        <w:t>богатство</w:t>
      </w:r>
      <w:r w:rsidR="00736C2E" w:rsidRPr="002716AA">
        <w:t>, открытость</w:t>
      </w:r>
      <w:r w:rsidR="007678FC" w:rsidRPr="002716AA">
        <w:t xml:space="preserve">; </w:t>
      </w:r>
      <w:r w:rsidR="00255E97" w:rsidRPr="002716AA">
        <w:rPr>
          <w:b/>
        </w:rPr>
        <w:t>р</w:t>
      </w:r>
      <w:r w:rsidR="007678FC" w:rsidRPr="002716AA">
        <w:rPr>
          <w:b/>
        </w:rPr>
        <w:t>ечевые повторы-</w:t>
      </w:r>
      <w:r w:rsidR="007678FC" w:rsidRPr="002716AA">
        <w:t xml:space="preserve"> </w:t>
      </w:r>
      <w:r w:rsidR="007678FC" w:rsidRPr="002716AA">
        <w:rPr>
          <w:rFonts w:eastAsia="Times New Roman"/>
        </w:rPr>
        <w:t>пора несчастий, пора утрат</w:t>
      </w:r>
      <w:r w:rsidR="00434D9F" w:rsidRPr="002716AA">
        <w:rPr>
          <w:rFonts w:eastAsia="Times New Roman"/>
        </w:rPr>
        <w:t>, неразделенная радость – не радость.</w:t>
      </w:r>
      <w:r w:rsidR="00B90147" w:rsidRPr="002716AA">
        <w:t>)</w:t>
      </w:r>
    </w:p>
    <w:p w:rsidR="00736C2E" w:rsidRPr="002716AA" w:rsidRDefault="00736C2E" w:rsidP="006C3916">
      <w:pPr>
        <w:tabs>
          <w:tab w:val="left" w:pos="1725"/>
        </w:tabs>
        <w:jc w:val="both"/>
      </w:pPr>
      <w:r w:rsidRPr="002716AA">
        <w:rPr>
          <w:b/>
        </w:rPr>
        <w:t>Задания второй группе:</w:t>
      </w:r>
    </w:p>
    <w:p w:rsidR="00871BA6" w:rsidRPr="002716AA" w:rsidRDefault="00871BA6" w:rsidP="006C3916">
      <w:pPr>
        <w:tabs>
          <w:tab w:val="left" w:pos="1725"/>
        </w:tabs>
        <w:jc w:val="both"/>
        <w:rPr>
          <w:rFonts w:eastAsia="Times New Roman"/>
        </w:rPr>
      </w:pPr>
      <w:r w:rsidRPr="002716AA">
        <w:rPr>
          <w:b/>
        </w:rPr>
        <w:t xml:space="preserve">  </w:t>
      </w:r>
      <w:r w:rsidR="00B90147" w:rsidRPr="002716AA">
        <w:rPr>
          <w:b/>
        </w:rPr>
        <w:t>-Присутствуют ли с</w:t>
      </w:r>
      <w:r w:rsidRPr="002716AA">
        <w:rPr>
          <w:b/>
        </w:rPr>
        <w:t>редства эмоциональной выразительности</w:t>
      </w:r>
      <w:r w:rsidR="00B90147" w:rsidRPr="002716AA">
        <w:rPr>
          <w:b/>
        </w:rPr>
        <w:t>?</w:t>
      </w:r>
      <w:r w:rsidRPr="002716AA">
        <w:rPr>
          <w:b/>
        </w:rPr>
        <w:t xml:space="preserve"> </w:t>
      </w:r>
      <w:r w:rsidR="00255E97" w:rsidRPr="002716AA">
        <w:rPr>
          <w:b/>
        </w:rPr>
        <w:t>(</w:t>
      </w:r>
      <w:r w:rsidRPr="002716AA">
        <w:rPr>
          <w:b/>
        </w:rPr>
        <w:t>Эпитеты</w:t>
      </w:r>
      <w:r w:rsidRPr="002716AA">
        <w:t xml:space="preserve">: </w:t>
      </w:r>
      <w:r w:rsidR="002F77E5" w:rsidRPr="002716AA">
        <w:rPr>
          <w:rFonts w:eastAsia="Times New Roman"/>
        </w:rPr>
        <w:t>глубокой старости, подлинные друзья</w:t>
      </w:r>
      <w:r w:rsidR="00736C2E" w:rsidRPr="002716AA">
        <w:rPr>
          <w:rFonts w:eastAsia="Times New Roman"/>
        </w:rPr>
        <w:t xml:space="preserve">; </w:t>
      </w:r>
      <w:r w:rsidR="00736C2E" w:rsidRPr="002716AA">
        <w:t>м</w:t>
      </w:r>
      <w:r w:rsidRPr="002716AA">
        <w:t xml:space="preserve">етафоры: </w:t>
      </w:r>
      <w:r w:rsidR="002F77E5" w:rsidRPr="002716AA">
        <w:rPr>
          <w:rFonts w:eastAsia="Times New Roman"/>
          <w:b/>
        </w:rPr>
        <w:t xml:space="preserve">навыки </w:t>
      </w:r>
      <w:proofErr w:type="gramStart"/>
      <w:r w:rsidR="002F77E5" w:rsidRPr="002716AA">
        <w:rPr>
          <w:rFonts w:eastAsia="Times New Roman"/>
          <w:b/>
        </w:rPr>
        <w:t xml:space="preserve">молодости, </w:t>
      </w:r>
      <w:r w:rsidR="002F77E5" w:rsidRPr="002716AA">
        <w:rPr>
          <w:rFonts w:eastAsia="Times New Roman"/>
        </w:rPr>
        <w:t xml:space="preserve"> </w:t>
      </w:r>
      <w:r w:rsidR="002F77E5" w:rsidRPr="002716AA">
        <w:rPr>
          <w:rFonts w:eastAsia="Times New Roman"/>
          <w:b/>
        </w:rPr>
        <w:t>богатств</w:t>
      </w:r>
      <w:proofErr w:type="gramEnd"/>
      <w:r w:rsidR="002F77E5" w:rsidRPr="002716AA">
        <w:rPr>
          <w:rFonts w:eastAsia="Times New Roman"/>
          <w:b/>
        </w:rPr>
        <w:t xml:space="preserve"> молодости</w:t>
      </w:r>
      <w:r w:rsidR="00A6095F" w:rsidRPr="002716AA">
        <w:rPr>
          <w:rFonts w:eastAsia="Times New Roman"/>
          <w:b/>
        </w:rPr>
        <w:t xml:space="preserve">, </w:t>
      </w:r>
      <w:r w:rsidRPr="002716AA">
        <w:t xml:space="preserve">сердцевина счастья, гармония личности, </w:t>
      </w:r>
      <w:r w:rsidR="007678FC" w:rsidRPr="002716AA">
        <w:rPr>
          <w:rFonts w:eastAsia="Times New Roman"/>
          <w:b/>
        </w:rPr>
        <w:t>молодость проходит</w:t>
      </w:r>
      <w:r w:rsidR="007678FC" w:rsidRPr="002716AA">
        <w:t>,</w:t>
      </w:r>
      <w:r w:rsidR="00773894" w:rsidRPr="002716AA">
        <w:t xml:space="preserve"> </w:t>
      </w:r>
      <w:r w:rsidRPr="002716AA">
        <w:t>недостатки жизни</w:t>
      </w:r>
      <w:r w:rsidR="00773894" w:rsidRPr="002716AA">
        <w:t xml:space="preserve">, </w:t>
      </w:r>
      <w:r w:rsidR="00773894" w:rsidRPr="002716AA">
        <w:rPr>
          <w:rFonts w:eastAsia="Times New Roman"/>
        </w:rPr>
        <w:t>до глубины души</w:t>
      </w:r>
      <w:r w:rsidR="00736C2E" w:rsidRPr="002716AA">
        <w:t>; и</w:t>
      </w:r>
      <w:r w:rsidRPr="002716AA">
        <w:t xml:space="preserve">спользование </w:t>
      </w:r>
      <w:r w:rsidR="00A6095F" w:rsidRPr="002716AA">
        <w:t>фразеологизм</w:t>
      </w:r>
      <w:r w:rsidR="00255E97" w:rsidRPr="002716AA">
        <w:t>ы</w:t>
      </w:r>
      <w:r w:rsidR="00A6095F" w:rsidRPr="002716AA">
        <w:t xml:space="preserve"> - </w:t>
      </w:r>
      <w:r w:rsidR="00A6095F" w:rsidRPr="002716AA">
        <w:rPr>
          <w:rFonts w:eastAsia="Times New Roman"/>
          <w:b/>
        </w:rPr>
        <w:t>и в горе и в радости</w:t>
      </w:r>
      <w:r w:rsidR="00552F25" w:rsidRPr="002716AA">
        <w:rPr>
          <w:rFonts w:eastAsia="Times New Roman"/>
          <w:b/>
        </w:rPr>
        <w:t xml:space="preserve">, </w:t>
      </w:r>
      <w:r w:rsidR="00552F25" w:rsidRPr="002716AA">
        <w:rPr>
          <w:rFonts w:eastAsia="Times New Roman"/>
        </w:rPr>
        <w:t>унесла смерть</w:t>
      </w:r>
      <w:r w:rsidR="007678FC" w:rsidRPr="002716AA">
        <w:rPr>
          <w:rFonts w:eastAsia="Times New Roman"/>
          <w:b/>
        </w:rPr>
        <w:t>; использует</w:t>
      </w:r>
      <w:r w:rsidR="00255E97" w:rsidRPr="002716AA">
        <w:rPr>
          <w:rFonts w:eastAsia="Times New Roman"/>
          <w:b/>
        </w:rPr>
        <w:t>ся</w:t>
      </w:r>
      <w:r w:rsidR="007678FC" w:rsidRPr="002716AA">
        <w:rPr>
          <w:rFonts w:eastAsia="Times New Roman"/>
          <w:b/>
        </w:rPr>
        <w:t xml:space="preserve"> </w:t>
      </w:r>
      <w:r w:rsidR="007678FC" w:rsidRPr="002716AA">
        <w:rPr>
          <w:rFonts w:eastAsia="Times New Roman"/>
        </w:rPr>
        <w:t>поговорк</w:t>
      </w:r>
      <w:r w:rsidR="00255E97" w:rsidRPr="002716AA">
        <w:rPr>
          <w:rFonts w:eastAsia="Times New Roman"/>
        </w:rPr>
        <w:t>а</w:t>
      </w:r>
      <w:r w:rsidR="007678FC" w:rsidRPr="002716AA">
        <w:rPr>
          <w:rFonts w:eastAsia="Times New Roman"/>
        </w:rPr>
        <w:t>- «Береги честь смолоду»).</w:t>
      </w:r>
    </w:p>
    <w:p w:rsidR="007678FC" w:rsidRPr="002716AA" w:rsidRDefault="007678FC" w:rsidP="006C3916">
      <w:pPr>
        <w:tabs>
          <w:tab w:val="left" w:pos="1725"/>
        </w:tabs>
        <w:jc w:val="both"/>
        <w:rPr>
          <w:b/>
        </w:rPr>
      </w:pPr>
      <w:r w:rsidRPr="002716AA">
        <w:rPr>
          <w:b/>
        </w:rPr>
        <w:t xml:space="preserve">Задания третьей группе: </w:t>
      </w:r>
    </w:p>
    <w:p w:rsidR="007678FC" w:rsidRPr="002716AA" w:rsidRDefault="007678FC" w:rsidP="006C3916">
      <w:pPr>
        <w:tabs>
          <w:tab w:val="left" w:pos="1725"/>
        </w:tabs>
        <w:jc w:val="both"/>
        <w:rPr>
          <w:b/>
        </w:rPr>
      </w:pPr>
      <w:r w:rsidRPr="002716AA">
        <w:rPr>
          <w:b/>
        </w:rPr>
        <w:t>-Найдите синтаксические приметы публицистического текста.</w:t>
      </w:r>
    </w:p>
    <w:p w:rsidR="007678FC" w:rsidRPr="002716AA" w:rsidRDefault="00255E97" w:rsidP="006C3916">
      <w:pPr>
        <w:tabs>
          <w:tab w:val="left" w:pos="1725"/>
        </w:tabs>
        <w:jc w:val="both"/>
      </w:pPr>
      <w:r w:rsidRPr="002716AA">
        <w:t>(Инверсия:</w:t>
      </w:r>
      <w:r w:rsidRPr="002716AA">
        <w:rPr>
          <w:u w:val="single"/>
        </w:rPr>
        <w:t xml:space="preserve"> </w:t>
      </w:r>
      <w:r w:rsidRPr="002716AA">
        <w:rPr>
          <w:rFonts w:eastAsia="Times New Roman"/>
        </w:rPr>
        <w:t>человека ленивого;</w:t>
      </w:r>
      <w:r w:rsidR="00D05F61" w:rsidRPr="002716AA">
        <w:rPr>
          <w:rFonts w:eastAsia="Times New Roman"/>
        </w:rPr>
        <w:t xml:space="preserve"> использование побудительных предложений, предложений с однородными членами, неполных </w:t>
      </w:r>
      <w:r w:rsidR="00434D9F" w:rsidRPr="002716AA">
        <w:rPr>
          <w:rFonts w:eastAsia="Times New Roman"/>
        </w:rPr>
        <w:t>предложений</w:t>
      </w:r>
      <w:r w:rsidR="00D05F61" w:rsidRPr="002716AA">
        <w:rPr>
          <w:rFonts w:eastAsia="Times New Roman"/>
        </w:rPr>
        <w:t>,</w:t>
      </w:r>
      <w:r w:rsidR="00434D9F" w:rsidRPr="002716AA">
        <w:rPr>
          <w:rFonts w:eastAsia="Times New Roman"/>
        </w:rPr>
        <w:t xml:space="preserve"> восклицательного предложения; </w:t>
      </w:r>
      <w:r w:rsidR="00D05F61" w:rsidRPr="002716AA">
        <w:t>экспрессивный повтор отдельных слов:</w:t>
      </w:r>
      <w:r w:rsidR="00D05F61" w:rsidRPr="002716AA">
        <w:rPr>
          <w:u w:val="single"/>
        </w:rPr>
        <w:t xml:space="preserve"> </w:t>
      </w:r>
      <w:proofErr w:type="gramStart"/>
      <w:r w:rsidR="00434D9F" w:rsidRPr="002716AA">
        <w:rPr>
          <w:rFonts w:eastAsia="Times New Roman"/>
        </w:rPr>
        <w:t xml:space="preserve">в </w:t>
      </w:r>
      <w:r w:rsidR="00D05F61" w:rsidRPr="002716AA">
        <w:rPr>
          <w:rFonts w:eastAsia="Times New Roman"/>
        </w:rPr>
        <w:t xml:space="preserve"> радости</w:t>
      </w:r>
      <w:proofErr w:type="gramEnd"/>
      <w:r w:rsidR="00D05F61" w:rsidRPr="002716AA">
        <w:rPr>
          <w:rFonts w:eastAsia="Times New Roman"/>
        </w:rPr>
        <w:t xml:space="preserve"> ведь тоже нужна </w:t>
      </w:r>
      <w:r w:rsidR="00D05F61" w:rsidRPr="002716AA">
        <w:rPr>
          <w:rFonts w:eastAsia="Times New Roman"/>
          <w:b/>
        </w:rPr>
        <w:t>помощь: помощь</w:t>
      </w:r>
      <w:r w:rsidR="00D05F61" w:rsidRPr="002716AA">
        <w:rPr>
          <w:rFonts w:eastAsia="Times New Roman"/>
        </w:rPr>
        <w:t xml:space="preserve">, чтобы </w:t>
      </w:r>
      <w:r w:rsidR="00D05F61" w:rsidRPr="002716AA">
        <w:rPr>
          <w:rFonts w:eastAsia="Times New Roman"/>
          <w:b/>
        </w:rPr>
        <w:t>ощутить</w:t>
      </w:r>
      <w:r w:rsidR="00D05F61" w:rsidRPr="002716AA">
        <w:rPr>
          <w:rFonts w:eastAsia="Times New Roman"/>
        </w:rPr>
        <w:t xml:space="preserve"> счастье до глубины души, </w:t>
      </w:r>
      <w:r w:rsidR="00D05F61" w:rsidRPr="002716AA">
        <w:rPr>
          <w:rFonts w:eastAsia="Times New Roman"/>
          <w:b/>
        </w:rPr>
        <w:t>ощутить</w:t>
      </w:r>
      <w:r w:rsidR="00D05F61" w:rsidRPr="002716AA">
        <w:rPr>
          <w:rFonts w:eastAsia="Times New Roman"/>
        </w:rPr>
        <w:t xml:space="preserve"> и поделиться им.</w:t>
      </w:r>
      <w:r w:rsidR="00434D9F" w:rsidRPr="002716AA">
        <w:rPr>
          <w:rFonts w:eastAsia="Times New Roman"/>
        </w:rPr>
        <w:t xml:space="preserve"> </w:t>
      </w:r>
      <w:r w:rsidR="00434D9F" w:rsidRPr="002716AA">
        <w:t xml:space="preserve">В предложениях в роли сказуемого часто выступают глаголы в форме повелительного наклонения. Сущ. в род. п. в роли несогласованных определений: внимание читателя, </w:t>
      </w:r>
      <w:r w:rsidR="00434D9F" w:rsidRPr="002716AA">
        <w:rPr>
          <w:rFonts w:eastAsia="Times New Roman"/>
        </w:rPr>
        <w:t xml:space="preserve">пора несчастий, </w:t>
      </w:r>
    </w:p>
    <w:p w:rsidR="007678FC" w:rsidRPr="002716AA" w:rsidRDefault="00434D9F" w:rsidP="006C3916">
      <w:pPr>
        <w:tabs>
          <w:tab w:val="left" w:pos="1725"/>
        </w:tabs>
        <w:jc w:val="both"/>
        <w:rPr>
          <w:rFonts w:eastAsia="Times New Roman"/>
        </w:rPr>
      </w:pPr>
      <w:proofErr w:type="gramStart"/>
      <w:r w:rsidRPr="002716AA">
        <w:rPr>
          <w:rFonts w:eastAsia="Times New Roman"/>
        </w:rPr>
        <w:t>друзья</w:t>
      </w:r>
      <w:proofErr w:type="gramEnd"/>
      <w:r w:rsidRPr="002716AA">
        <w:rPr>
          <w:rFonts w:eastAsia="Times New Roman"/>
        </w:rPr>
        <w:t xml:space="preserve"> молодости</w:t>
      </w:r>
      <w:r w:rsidR="003450DA" w:rsidRPr="002716AA">
        <w:rPr>
          <w:rFonts w:eastAsia="Times New Roman"/>
        </w:rPr>
        <w:t>)</w:t>
      </w:r>
      <w:r w:rsidRPr="002716AA">
        <w:rPr>
          <w:rFonts w:eastAsia="Times New Roman"/>
        </w:rPr>
        <w:t>.</w:t>
      </w:r>
    </w:p>
    <w:p w:rsidR="00871BA6" w:rsidRPr="002716AA" w:rsidRDefault="00202338" w:rsidP="006C3916">
      <w:pPr>
        <w:tabs>
          <w:tab w:val="left" w:pos="1725"/>
        </w:tabs>
        <w:jc w:val="both"/>
      </w:pPr>
      <w:r w:rsidRPr="002716AA">
        <w:rPr>
          <w:rFonts w:eastAsia="Times New Roman"/>
        </w:rPr>
        <w:t>Заслушать выступления групп. Выводы.</w:t>
      </w:r>
      <w:r w:rsidR="00871BA6" w:rsidRPr="002716AA">
        <w:t xml:space="preserve">                </w:t>
      </w:r>
    </w:p>
    <w:p w:rsidR="00074A7E" w:rsidRPr="002716AA" w:rsidRDefault="000368D2" w:rsidP="002716AA">
      <w:pPr>
        <w:shd w:val="clear" w:color="auto" w:fill="FFFFFF"/>
        <w:spacing w:after="135"/>
        <w:rPr>
          <w:rFonts w:eastAsia="Times New Roman"/>
          <w:b/>
          <w:color w:val="333333"/>
        </w:rPr>
      </w:pPr>
      <w:r w:rsidRPr="002716AA">
        <w:rPr>
          <w:rFonts w:eastAsia="Times New Roman"/>
          <w:b/>
          <w:color w:val="333333"/>
        </w:rPr>
        <w:t>4.</w:t>
      </w:r>
      <w:r w:rsidR="00F74510" w:rsidRPr="002716AA">
        <w:rPr>
          <w:rFonts w:eastAsia="Times New Roman"/>
          <w:b/>
          <w:color w:val="333333"/>
        </w:rPr>
        <w:t>Новая информация</w:t>
      </w:r>
      <w:r w:rsidR="001F0455" w:rsidRPr="002716AA">
        <w:rPr>
          <w:rFonts w:eastAsia="Times New Roman"/>
          <w:b/>
          <w:color w:val="333333"/>
        </w:rPr>
        <w:t xml:space="preserve">. </w:t>
      </w:r>
      <w:r w:rsidR="0003798D" w:rsidRPr="002716AA">
        <w:rPr>
          <w:rFonts w:eastAsia="Times New Roman"/>
          <w:b/>
          <w:color w:val="333333"/>
        </w:rPr>
        <w:t xml:space="preserve">Учитель: </w:t>
      </w:r>
    </w:p>
    <w:p w:rsidR="0003798D" w:rsidRPr="002716AA" w:rsidRDefault="00074A7E" w:rsidP="002716AA">
      <w:pPr>
        <w:shd w:val="clear" w:color="auto" w:fill="FFFFFF"/>
        <w:spacing w:after="135"/>
        <w:jc w:val="both"/>
        <w:rPr>
          <w:rFonts w:eastAsia="Times New Roman"/>
          <w:b/>
          <w:color w:val="333333"/>
        </w:rPr>
      </w:pPr>
      <w:r w:rsidRPr="002716AA">
        <w:rPr>
          <w:rFonts w:eastAsia="Times New Roman"/>
          <w:b/>
          <w:color w:val="333333"/>
        </w:rPr>
        <w:t>-В</w:t>
      </w:r>
      <w:r w:rsidR="0003798D" w:rsidRPr="002716AA">
        <w:rPr>
          <w:rFonts w:eastAsia="Times New Roman"/>
          <w:b/>
          <w:color w:val="333333"/>
        </w:rPr>
        <w:t xml:space="preserve"> настоящее время широкое распространение получила реклама-особый вид текста, рассказывающая о различных видах услуг с целью оповещения потребителей и создания спроса на товары и услуги. Цель рекламы – привлечь внимание, сообщить краткую, но убедительную информацию. </w:t>
      </w:r>
    </w:p>
    <w:p w:rsidR="00D46443" w:rsidRPr="002716AA" w:rsidRDefault="003B6CC1" w:rsidP="002716AA">
      <w:pPr>
        <w:shd w:val="clear" w:color="auto" w:fill="FFFFFF"/>
        <w:spacing w:after="135"/>
        <w:jc w:val="both"/>
        <w:rPr>
          <w:rFonts w:eastAsia="Times New Roman"/>
          <w:b/>
          <w:color w:val="333333"/>
        </w:rPr>
      </w:pPr>
      <w:r>
        <w:rPr>
          <w:rFonts w:eastAsia="Times New Roman"/>
          <w:b/>
          <w:color w:val="333333"/>
        </w:rPr>
        <w:t>-Как построена реклама?</w:t>
      </w:r>
      <w:r w:rsidRPr="003B6CC1">
        <w:rPr>
          <w:b/>
          <w:i/>
          <w:color w:val="538135" w:themeColor="accent6" w:themeShade="BF"/>
        </w:rPr>
        <w:t xml:space="preserve"> </w:t>
      </w:r>
      <w:r w:rsidRPr="002716AA">
        <w:rPr>
          <w:b/>
          <w:i/>
          <w:color w:val="538135" w:themeColor="accent6" w:themeShade="BF"/>
        </w:rPr>
        <w:t xml:space="preserve">Слайд </w:t>
      </w:r>
      <w:proofErr w:type="gramStart"/>
      <w:r>
        <w:rPr>
          <w:b/>
          <w:i/>
          <w:color w:val="538135" w:themeColor="accent6" w:themeShade="BF"/>
        </w:rPr>
        <w:t xml:space="preserve">19  </w:t>
      </w:r>
      <w:r w:rsidRPr="003B6CC1">
        <w:rPr>
          <w:b/>
          <w:i/>
        </w:rPr>
        <w:t>-</w:t>
      </w:r>
      <w:proofErr w:type="gramEnd"/>
      <w:r>
        <w:rPr>
          <w:b/>
          <w:i/>
          <w:color w:val="538135" w:themeColor="accent6" w:themeShade="BF"/>
        </w:rPr>
        <w:t xml:space="preserve"> </w:t>
      </w:r>
      <w:r w:rsidR="00D46443" w:rsidRPr="002716AA">
        <w:rPr>
          <w:rFonts w:eastAsia="Times New Roman"/>
          <w:b/>
          <w:color w:val="333333"/>
        </w:rPr>
        <w:t>лозунг(слоган), зачин(первая строка текста, вступление), основная часть, заключение.</w:t>
      </w:r>
    </w:p>
    <w:p w:rsidR="00D46443" w:rsidRPr="002716AA" w:rsidRDefault="00D46443" w:rsidP="002716AA">
      <w:pPr>
        <w:shd w:val="clear" w:color="auto" w:fill="FFFFFF"/>
        <w:spacing w:after="135"/>
        <w:jc w:val="both"/>
        <w:rPr>
          <w:rFonts w:eastAsia="Times New Roman"/>
          <w:b/>
          <w:color w:val="333333"/>
        </w:rPr>
      </w:pPr>
      <w:r w:rsidRPr="002716AA">
        <w:rPr>
          <w:rFonts w:eastAsia="Times New Roman"/>
          <w:b/>
          <w:color w:val="333333"/>
        </w:rPr>
        <w:t xml:space="preserve">-Какая реклама называется социальной? </w:t>
      </w:r>
      <w:r w:rsidR="003B6CC1" w:rsidRPr="002716AA">
        <w:rPr>
          <w:b/>
          <w:i/>
          <w:color w:val="538135" w:themeColor="accent6" w:themeShade="BF"/>
        </w:rPr>
        <w:t xml:space="preserve">Слайд </w:t>
      </w:r>
      <w:proofErr w:type="gramStart"/>
      <w:r w:rsidR="003B6CC1">
        <w:rPr>
          <w:b/>
          <w:i/>
          <w:color w:val="538135" w:themeColor="accent6" w:themeShade="BF"/>
        </w:rPr>
        <w:t xml:space="preserve">19  </w:t>
      </w:r>
      <w:r w:rsidR="003B6CC1">
        <w:rPr>
          <w:rFonts w:eastAsia="Times New Roman"/>
          <w:b/>
          <w:color w:val="333333"/>
        </w:rPr>
        <w:t>-</w:t>
      </w:r>
      <w:proofErr w:type="gramEnd"/>
      <w:r w:rsidR="003B6CC1">
        <w:rPr>
          <w:rFonts w:eastAsia="Times New Roman"/>
          <w:b/>
          <w:color w:val="333333"/>
        </w:rPr>
        <w:t xml:space="preserve"> </w:t>
      </w:r>
      <w:r w:rsidRPr="002716AA">
        <w:rPr>
          <w:rFonts w:eastAsia="Times New Roman"/>
          <w:b/>
          <w:color w:val="333333"/>
        </w:rPr>
        <w:t>с 1994 года в России появилась такая реклама. Её цель- пропаганда здорового образа жизни, благотворительность, помощь детям.</w:t>
      </w:r>
    </w:p>
    <w:p w:rsidR="00AF61BD" w:rsidRPr="002716AA" w:rsidRDefault="000368D2" w:rsidP="002716AA">
      <w:pPr>
        <w:shd w:val="clear" w:color="auto" w:fill="FFFFFF"/>
        <w:spacing w:after="135"/>
        <w:jc w:val="both"/>
        <w:rPr>
          <w:rFonts w:eastAsia="Times New Roman"/>
          <w:b/>
          <w:color w:val="333333"/>
        </w:rPr>
      </w:pPr>
      <w:r w:rsidRPr="002716AA">
        <w:rPr>
          <w:rFonts w:eastAsia="Times New Roman"/>
          <w:b/>
          <w:color w:val="333333"/>
          <w:lang w:val="en-US"/>
        </w:rPr>
        <w:t>VI</w:t>
      </w:r>
      <w:r w:rsidRPr="002716AA">
        <w:rPr>
          <w:rFonts w:eastAsia="Times New Roman"/>
          <w:b/>
          <w:color w:val="333333"/>
        </w:rPr>
        <w:t xml:space="preserve">. </w:t>
      </w:r>
      <w:r w:rsidR="00F74510" w:rsidRPr="002716AA">
        <w:rPr>
          <w:rFonts w:eastAsia="Times New Roman"/>
          <w:b/>
          <w:color w:val="333333"/>
        </w:rPr>
        <w:t xml:space="preserve">Закрепление. </w:t>
      </w:r>
      <w:r w:rsidR="00AF61BD" w:rsidRPr="002716AA">
        <w:rPr>
          <w:rFonts w:eastAsia="Times New Roman"/>
          <w:b/>
          <w:color w:val="333333"/>
        </w:rPr>
        <w:t>Тренировочные упражнения.</w:t>
      </w:r>
      <w:r w:rsidR="00074A7E" w:rsidRPr="002716AA">
        <w:rPr>
          <w:rFonts w:eastAsia="Times New Roman"/>
          <w:b/>
          <w:color w:val="333333"/>
        </w:rPr>
        <w:t xml:space="preserve"> </w:t>
      </w:r>
      <w:r w:rsidR="001C2F36">
        <w:rPr>
          <w:rFonts w:eastAsia="Times New Roman"/>
          <w:b/>
          <w:color w:val="333333"/>
        </w:rPr>
        <w:t>Творческое з</w:t>
      </w:r>
      <w:r w:rsidR="00074A7E" w:rsidRPr="002716AA">
        <w:rPr>
          <w:rFonts w:eastAsia="Times New Roman"/>
          <w:b/>
          <w:color w:val="333333"/>
        </w:rPr>
        <w:t>адание</w:t>
      </w:r>
      <w:r w:rsidR="001C2F36">
        <w:rPr>
          <w:rFonts w:eastAsia="Times New Roman"/>
          <w:b/>
          <w:color w:val="333333"/>
        </w:rPr>
        <w:t xml:space="preserve"> в парах</w:t>
      </w:r>
      <w:r w:rsidR="00074A7E" w:rsidRPr="002716AA">
        <w:rPr>
          <w:rFonts w:eastAsia="Times New Roman"/>
          <w:b/>
          <w:color w:val="333333"/>
        </w:rPr>
        <w:t xml:space="preserve">: придумайте текст соц. рекламы, посвященной защите животных – братьев наших меньших. </w:t>
      </w:r>
    </w:p>
    <w:p w:rsidR="00AF61BD" w:rsidRPr="002716AA" w:rsidRDefault="00202338" w:rsidP="002716AA">
      <w:pPr>
        <w:shd w:val="clear" w:color="auto" w:fill="FFFFFF"/>
        <w:spacing w:after="135"/>
        <w:jc w:val="both"/>
        <w:rPr>
          <w:rFonts w:eastAsia="Times New Roman"/>
          <w:color w:val="333333"/>
        </w:rPr>
      </w:pPr>
      <w:r w:rsidRPr="002716AA">
        <w:rPr>
          <w:rFonts w:eastAsia="Times New Roman"/>
          <w:color w:val="333333"/>
        </w:rPr>
        <w:t xml:space="preserve">Учитель: </w:t>
      </w:r>
      <w:r w:rsidR="00AF61BD" w:rsidRPr="002716AA">
        <w:rPr>
          <w:rFonts w:eastAsia="Times New Roman"/>
          <w:color w:val="333333"/>
        </w:rPr>
        <w:t xml:space="preserve">ряд заданий ЕГЭ как раз и предполагают проверку знаний особенности стилей речи – умения применять их к анализу текста. Это означает, что </w:t>
      </w:r>
      <w:r w:rsidRPr="002716AA">
        <w:rPr>
          <w:rFonts w:eastAsia="Times New Roman"/>
          <w:color w:val="333333"/>
        </w:rPr>
        <w:t>старше</w:t>
      </w:r>
      <w:r w:rsidR="00AF61BD" w:rsidRPr="002716AA">
        <w:rPr>
          <w:rFonts w:eastAsia="Times New Roman"/>
          <w:color w:val="333333"/>
        </w:rPr>
        <w:t xml:space="preserve">классники должны свободно владеть понятийным и терминологическим аппаратом: хорошо знать стили речи (и их основные особенности), типы текстов (и их признаки), средства и способы связи предложений в тексте и языковые средства выразительности. </w:t>
      </w:r>
      <w:r w:rsidR="00505EBE" w:rsidRPr="002716AA">
        <w:rPr>
          <w:rFonts w:eastAsia="Times New Roman"/>
          <w:color w:val="333333"/>
        </w:rPr>
        <w:t>Класс делится на 3 группы, которые работают с текстами упражнений учебника и выполняет задание по вопросам:</w:t>
      </w:r>
    </w:p>
    <w:p w:rsidR="00505EBE" w:rsidRPr="002716AA" w:rsidRDefault="00505EBE" w:rsidP="002716AA">
      <w:pPr>
        <w:shd w:val="clear" w:color="auto" w:fill="FFFFFF"/>
        <w:spacing w:after="135"/>
        <w:jc w:val="both"/>
        <w:rPr>
          <w:rFonts w:eastAsia="Times New Roman"/>
          <w:color w:val="333333"/>
        </w:rPr>
      </w:pPr>
      <w:r w:rsidRPr="002716AA">
        <w:rPr>
          <w:rFonts w:eastAsia="Times New Roman"/>
          <w:color w:val="333333"/>
        </w:rPr>
        <w:lastRenderedPageBreak/>
        <w:t>1 группа – упр. 528, стр.395.</w:t>
      </w:r>
    </w:p>
    <w:p w:rsidR="00505EBE" w:rsidRPr="002716AA" w:rsidRDefault="00505EBE" w:rsidP="002716AA">
      <w:pPr>
        <w:shd w:val="clear" w:color="auto" w:fill="FFFFFF"/>
        <w:spacing w:after="135"/>
        <w:jc w:val="both"/>
        <w:rPr>
          <w:rFonts w:eastAsia="Times New Roman"/>
          <w:color w:val="333333"/>
        </w:rPr>
      </w:pPr>
      <w:r w:rsidRPr="002716AA">
        <w:rPr>
          <w:rFonts w:eastAsia="Times New Roman"/>
          <w:color w:val="333333"/>
        </w:rPr>
        <w:t>2 группа – упр. 529 («Сорный язык») стр.395.</w:t>
      </w:r>
    </w:p>
    <w:p w:rsidR="00505EBE" w:rsidRPr="002716AA" w:rsidRDefault="00505EBE" w:rsidP="002716AA">
      <w:pPr>
        <w:shd w:val="clear" w:color="auto" w:fill="FFFFFF"/>
        <w:spacing w:after="135"/>
        <w:jc w:val="both"/>
        <w:rPr>
          <w:rFonts w:eastAsia="Times New Roman"/>
          <w:color w:val="333333"/>
        </w:rPr>
      </w:pPr>
      <w:r w:rsidRPr="002716AA">
        <w:rPr>
          <w:rFonts w:eastAsia="Times New Roman"/>
          <w:color w:val="333333"/>
        </w:rPr>
        <w:t>3 группа –упр. 529 («Не наш русский»)</w:t>
      </w:r>
      <w:r w:rsidR="00AC280F" w:rsidRPr="002716AA">
        <w:rPr>
          <w:rFonts w:eastAsia="Times New Roman"/>
          <w:color w:val="333333"/>
        </w:rPr>
        <w:t xml:space="preserve"> </w:t>
      </w:r>
      <w:r w:rsidRPr="002716AA">
        <w:rPr>
          <w:rFonts w:eastAsia="Times New Roman"/>
          <w:color w:val="333333"/>
        </w:rPr>
        <w:t>стр.396.</w:t>
      </w:r>
    </w:p>
    <w:p w:rsidR="00505EBE" w:rsidRPr="002716AA" w:rsidRDefault="00505EBE" w:rsidP="002716AA">
      <w:pPr>
        <w:shd w:val="clear" w:color="auto" w:fill="FFFFFF"/>
        <w:spacing w:after="135"/>
        <w:jc w:val="both"/>
        <w:rPr>
          <w:rFonts w:eastAsia="Times New Roman"/>
          <w:color w:val="333333"/>
        </w:rPr>
      </w:pPr>
      <w:r w:rsidRPr="002716AA">
        <w:rPr>
          <w:rFonts w:eastAsia="Times New Roman"/>
          <w:color w:val="333333"/>
        </w:rPr>
        <w:t>Опорные вопросы к упражнениям:</w:t>
      </w:r>
    </w:p>
    <w:p w:rsidR="00505EBE" w:rsidRPr="002716AA" w:rsidRDefault="00505EBE" w:rsidP="002716AA">
      <w:pPr>
        <w:shd w:val="clear" w:color="auto" w:fill="FFFFFF"/>
        <w:spacing w:after="135"/>
        <w:jc w:val="both"/>
        <w:rPr>
          <w:rFonts w:eastAsia="Times New Roman"/>
          <w:color w:val="333333"/>
        </w:rPr>
      </w:pPr>
      <w:r w:rsidRPr="002716AA">
        <w:rPr>
          <w:rFonts w:eastAsia="Times New Roman"/>
          <w:color w:val="333333"/>
        </w:rPr>
        <w:t>1.Определите признаки публицистического стиля.</w:t>
      </w:r>
    </w:p>
    <w:p w:rsidR="00505EBE" w:rsidRPr="002716AA" w:rsidRDefault="00505EBE" w:rsidP="002716AA">
      <w:pPr>
        <w:shd w:val="clear" w:color="auto" w:fill="FFFFFF"/>
        <w:spacing w:after="135"/>
        <w:jc w:val="both"/>
        <w:rPr>
          <w:rFonts w:eastAsia="Times New Roman"/>
          <w:color w:val="333333"/>
        </w:rPr>
      </w:pPr>
      <w:r w:rsidRPr="002716AA">
        <w:rPr>
          <w:rFonts w:eastAsia="Times New Roman"/>
          <w:color w:val="333333"/>
        </w:rPr>
        <w:t>2.Каковы лексические особенности данных текстов?</w:t>
      </w:r>
    </w:p>
    <w:p w:rsidR="00505EBE" w:rsidRPr="002716AA" w:rsidRDefault="00505EBE" w:rsidP="002716AA">
      <w:pPr>
        <w:shd w:val="clear" w:color="auto" w:fill="FFFFFF"/>
        <w:spacing w:after="135"/>
        <w:jc w:val="both"/>
        <w:rPr>
          <w:rFonts w:eastAsia="Times New Roman"/>
          <w:color w:val="333333"/>
        </w:rPr>
      </w:pPr>
      <w:r w:rsidRPr="002716AA">
        <w:rPr>
          <w:rFonts w:eastAsia="Times New Roman"/>
          <w:color w:val="333333"/>
        </w:rPr>
        <w:t>3.Какой синтаксис используется авторами текстов?</w:t>
      </w:r>
    </w:p>
    <w:p w:rsidR="0002194A" w:rsidRPr="002716AA" w:rsidRDefault="0002194A" w:rsidP="002716AA">
      <w:pPr>
        <w:shd w:val="clear" w:color="auto" w:fill="FFFFFF"/>
        <w:spacing w:after="135"/>
        <w:jc w:val="both"/>
        <w:rPr>
          <w:rFonts w:eastAsia="Times New Roman"/>
          <w:color w:val="333333"/>
        </w:rPr>
      </w:pPr>
      <w:r w:rsidRPr="002716AA">
        <w:rPr>
          <w:rFonts w:eastAsia="Times New Roman"/>
          <w:color w:val="333333"/>
        </w:rPr>
        <w:t>4.Присутс</w:t>
      </w:r>
      <w:r w:rsidR="005F6E25" w:rsidRPr="002716AA">
        <w:rPr>
          <w:rFonts w:eastAsia="Times New Roman"/>
          <w:color w:val="333333"/>
        </w:rPr>
        <w:t>т</w:t>
      </w:r>
      <w:r w:rsidRPr="002716AA">
        <w:rPr>
          <w:rFonts w:eastAsia="Times New Roman"/>
          <w:color w:val="333333"/>
        </w:rPr>
        <w:t>вуют ли средства языка, характерные для научного или художественного стилей?</w:t>
      </w:r>
    </w:p>
    <w:p w:rsidR="0002194A" w:rsidRPr="002716AA" w:rsidRDefault="0002194A" w:rsidP="002716AA">
      <w:pPr>
        <w:shd w:val="clear" w:color="auto" w:fill="FFFFFF"/>
        <w:spacing w:after="135"/>
        <w:jc w:val="both"/>
        <w:rPr>
          <w:rFonts w:eastAsia="Times New Roman"/>
          <w:color w:val="333333"/>
        </w:rPr>
      </w:pPr>
      <w:r w:rsidRPr="002716AA">
        <w:rPr>
          <w:rFonts w:eastAsia="Times New Roman"/>
          <w:color w:val="333333"/>
        </w:rPr>
        <w:t>Заслушать ответы по выполненному заданию. Выставить оценки.</w:t>
      </w:r>
    </w:p>
    <w:p w:rsidR="00247A3A" w:rsidRPr="002716AA" w:rsidRDefault="000368D2" w:rsidP="002716AA">
      <w:pPr>
        <w:jc w:val="both"/>
        <w:rPr>
          <w:b/>
        </w:rPr>
      </w:pPr>
      <w:r w:rsidRPr="002716AA">
        <w:rPr>
          <w:rFonts w:eastAsia="Times New Roman"/>
          <w:b/>
          <w:color w:val="333333"/>
          <w:lang w:val="en-US"/>
        </w:rPr>
        <w:t>V</w:t>
      </w:r>
      <w:r w:rsidR="0019389C" w:rsidRPr="002716AA">
        <w:rPr>
          <w:rFonts w:eastAsia="Times New Roman"/>
          <w:b/>
          <w:color w:val="333333"/>
        </w:rPr>
        <w:t>.</w:t>
      </w:r>
      <w:r w:rsidR="001C2F36">
        <w:rPr>
          <w:rFonts w:eastAsia="Times New Roman"/>
          <w:b/>
          <w:color w:val="333333"/>
        </w:rPr>
        <w:t xml:space="preserve"> </w:t>
      </w:r>
      <w:r w:rsidR="00247A3A" w:rsidRPr="002716AA">
        <w:rPr>
          <w:rFonts w:eastAsia="Times New Roman"/>
          <w:b/>
          <w:color w:val="333333"/>
        </w:rPr>
        <w:t>Итог урока.</w:t>
      </w:r>
      <w:r w:rsidR="00247A3A" w:rsidRPr="002716AA">
        <w:rPr>
          <w:b/>
        </w:rPr>
        <w:t xml:space="preserve"> Выводы по </w:t>
      </w:r>
      <w:proofErr w:type="gramStart"/>
      <w:r w:rsidR="00247A3A" w:rsidRPr="002716AA">
        <w:rPr>
          <w:b/>
        </w:rPr>
        <w:t xml:space="preserve">теме </w:t>
      </w:r>
      <w:r w:rsidR="003B6CC1">
        <w:rPr>
          <w:b/>
        </w:rPr>
        <w:t xml:space="preserve"> </w:t>
      </w:r>
      <w:r w:rsidR="00247A3A" w:rsidRPr="002716AA">
        <w:rPr>
          <w:b/>
        </w:rPr>
        <w:t>урока</w:t>
      </w:r>
      <w:proofErr w:type="gramEnd"/>
      <w:r w:rsidR="00247A3A" w:rsidRPr="002716AA">
        <w:rPr>
          <w:b/>
        </w:rPr>
        <w:t xml:space="preserve"> (комментарии).</w:t>
      </w:r>
    </w:p>
    <w:p w:rsidR="0002194A" w:rsidRPr="002716AA" w:rsidRDefault="0002194A" w:rsidP="002716AA">
      <w:pPr>
        <w:shd w:val="clear" w:color="auto" w:fill="FFFFFF"/>
        <w:spacing w:after="135"/>
        <w:jc w:val="both"/>
        <w:rPr>
          <w:rFonts w:eastAsia="Times New Roman"/>
          <w:i/>
          <w:color w:val="333333"/>
        </w:rPr>
      </w:pPr>
      <w:r w:rsidRPr="002716AA">
        <w:rPr>
          <w:rFonts w:eastAsia="Times New Roman"/>
          <w:i/>
          <w:color w:val="333333"/>
        </w:rPr>
        <w:t>Вопросы:</w:t>
      </w:r>
    </w:p>
    <w:p w:rsidR="0002194A" w:rsidRPr="002716AA" w:rsidRDefault="0002194A" w:rsidP="002716AA">
      <w:pPr>
        <w:shd w:val="clear" w:color="auto" w:fill="FFFFFF"/>
        <w:spacing w:after="135"/>
        <w:jc w:val="both"/>
        <w:rPr>
          <w:rFonts w:eastAsia="Times New Roman"/>
          <w:color w:val="333333"/>
        </w:rPr>
      </w:pPr>
      <w:r w:rsidRPr="002716AA">
        <w:rPr>
          <w:rFonts w:eastAsia="Times New Roman"/>
          <w:color w:val="333333"/>
        </w:rPr>
        <w:t>- Какие же признаки публицистического стиля мы повторили?</w:t>
      </w:r>
    </w:p>
    <w:p w:rsidR="0002194A" w:rsidRPr="002716AA" w:rsidRDefault="0002194A" w:rsidP="002716AA">
      <w:pPr>
        <w:shd w:val="clear" w:color="auto" w:fill="FFFFFF"/>
        <w:spacing w:after="135"/>
        <w:jc w:val="both"/>
        <w:rPr>
          <w:rFonts w:eastAsia="Times New Roman"/>
          <w:color w:val="333333"/>
        </w:rPr>
      </w:pPr>
      <w:r w:rsidRPr="002716AA">
        <w:rPr>
          <w:rFonts w:eastAsia="Times New Roman"/>
          <w:color w:val="333333"/>
        </w:rPr>
        <w:t>- Где употребляется данный стиль речи?</w:t>
      </w:r>
    </w:p>
    <w:p w:rsidR="0002194A" w:rsidRPr="002716AA" w:rsidRDefault="0002194A" w:rsidP="002716AA">
      <w:pPr>
        <w:shd w:val="clear" w:color="auto" w:fill="FFFFFF"/>
        <w:spacing w:after="135"/>
        <w:jc w:val="both"/>
        <w:rPr>
          <w:rFonts w:eastAsia="Times New Roman"/>
          <w:color w:val="333333"/>
        </w:rPr>
      </w:pPr>
      <w:r w:rsidRPr="002716AA">
        <w:rPr>
          <w:rFonts w:eastAsia="Times New Roman"/>
          <w:color w:val="333333"/>
        </w:rPr>
        <w:t>- Какой тип речи характерен для публицистического стиля?</w:t>
      </w:r>
    </w:p>
    <w:p w:rsidR="0002194A" w:rsidRPr="002716AA" w:rsidRDefault="0002194A" w:rsidP="002716AA">
      <w:pPr>
        <w:shd w:val="clear" w:color="auto" w:fill="FFFFFF"/>
        <w:spacing w:after="135"/>
        <w:jc w:val="both"/>
        <w:rPr>
          <w:rFonts w:eastAsia="Times New Roman"/>
          <w:color w:val="333333"/>
        </w:rPr>
      </w:pPr>
      <w:r w:rsidRPr="002716AA">
        <w:rPr>
          <w:rFonts w:eastAsia="Times New Roman"/>
          <w:color w:val="333333"/>
        </w:rPr>
        <w:t>- Приведите примеры функционирования публицистического стиля</w:t>
      </w:r>
      <w:r w:rsidR="00AC280F" w:rsidRPr="002716AA">
        <w:rPr>
          <w:rFonts w:eastAsia="Times New Roman"/>
          <w:color w:val="333333"/>
        </w:rPr>
        <w:t>.</w:t>
      </w:r>
    </w:p>
    <w:p w:rsidR="006D794F" w:rsidRDefault="00AC280F" w:rsidP="006C3916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color w:val="333333"/>
        </w:rPr>
      </w:pPr>
      <w:r w:rsidRPr="002716AA">
        <w:rPr>
          <w:rFonts w:eastAsia="Times New Roman"/>
          <w:b/>
          <w:color w:val="333333"/>
        </w:rPr>
        <w:t>Домашнее задание.</w:t>
      </w:r>
      <w:r w:rsidRPr="002716AA">
        <w:rPr>
          <w:rFonts w:eastAsia="Times New Roman"/>
          <w:color w:val="333333"/>
        </w:rPr>
        <w:t xml:space="preserve"> Параграф 114, упр.5</w:t>
      </w:r>
      <w:r w:rsidR="0019389C" w:rsidRPr="002716AA">
        <w:rPr>
          <w:rFonts w:eastAsia="Times New Roman"/>
          <w:color w:val="333333"/>
        </w:rPr>
        <w:t>29</w:t>
      </w:r>
      <w:r w:rsidRPr="002716AA">
        <w:rPr>
          <w:rFonts w:eastAsia="Times New Roman"/>
          <w:color w:val="333333"/>
        </w:rPr>
        <w:t>-531, вопросы и задания –стр.399.</w:t>
      </w:r>
      <w:r w:rsidR="006D794F" w:rsidRPr="002716AA">
        <w:rPr>
          <w:rFonts w:eastAsia="Times New Roman"/>
          <w:color w:val="333333"/>
        </w:rPr>
        <w:t xml:space="preserve"> Задание для желающих: подготовить сообщение в форме </w:t>
      </w:r>
      <w:proofErr w:type="spellStart"/>
      <w:r w:rsidR="006D794F" w:rsidRPr="002716AA">
        <w:rPr>
          <w:rFonts w:eastAsia="Times New Roman"/>
          <w:color w:val="333333"/>
        </w:rPr>
        <w:t>мультимедиапрезентации</w:t>
      </w:r>
      <w:proofErr w:type="spellEnd"/>
      <w:proofErr w:type="gramStart"/>
      <w:r w:rsidR="006D794F" w:rsidRPr="002716AA">
        <w:rPr>
          <w:rFonts w:eastAsia="Times New Roman"/>
          <w:color w:val="333333"/>
        </w:rPr>
        <w:t>. о</w:t>
      </w:r>
      <w:proofErr w:type="gramEnd"/>
      <w:r w:rsidR="006D794F" w:rsidRPr="002716AA">
        <w:rPr>
          <w:rFonts w:eastAsia="Times New Roman"/>
          <w:color w:val="333333"/>
        </w:rPr>
        <w:t xml:space="preserve"> публицистическом стиле речи.</w:t>
      </w:r>
    </w:p>
    <w:p w:rsidR="009D6B19" w:rsidRDefault="009D6B19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9D6B19" w:rsidRDefault="009D6B19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  <w:bookmarkStart w:id="0" w:name="_GoBack"/>
      <w:bookmarkEnd w:id="0"/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Pr="009378A6" w:rsidRDefault="00460988" w:rsidP="009378A6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p w:rsidR="00460988" w:rsidRDefault="00460988" w:rsidP="009D6B19">
      <w:pPr>
        <w:pStyle w:val="a6"/>
        <w:shd w:val="clear" w:color="auto" w:fill="FFFFFF"/>
        <w:spacing w:before="100" w:beforeAutospacing="1" w:after="100" w:afterAutospacing="1"/>
        <w:ind w:left="851"/>
        <w:jc w:val="both"/>
        <w:rPr>
          <w:rFonts w:eastAsia="Times New Roman"/>
          <w:b/>
          <w:color w:val="333333"/>
        </w:rPr>
      </w:pPr>
    </w:p>
    <w:sectPr w:rsidR="00460988" w:rsidSect="009378A6">
      <w:pgSz w:w="11906" w:h="16838"/>
      <w:pgMar w:top="141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35830F22"/>
    <w:multiLevelType w:val="multilevel"/>
    <w:tmpl w:val="8884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57F0F"/>
    <w:multiLevelType w:val="hybridMultilevel"/>
    <w:tmpl w:val="CAE66146"/>
    <w:lvl w:ilvl="0" w:tplc="424E210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574F36"/>
    <w:multiLevelType w:val="hybridMultilevel"/>
    <w:tmpl w:val="622CB126"/>
    <w:lvl w:ilvl="0" w:tplc="D2860CE0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67DA5"/>
    <w:multiLevelType w:val="hybridMultilevel"/>
    <w:tmpl w:val="4AC001FE"/>
    <w:lvl w:ilvl="0" w:tplc="E0303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4C7638"/>
    <w:multiLevelType w:val="multilevel"/>
    <w:tmpl w:val="1A44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36EFE"/>
    <w:multiLevelType w:val="hybridMultilevel"/>
    <w:tmpl w:val="92D68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345AB9"/>
    <w:multiLevelType w:val="hybridMultilevel"/>
    <w:tmpl w:val="486A8B6C"/>
    <w:lvl w:ilvl="0" w:tplc="4238BA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A659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4866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8E1B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9CE7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2614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9A54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EC5F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0A49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DD"/>
    <w:rsid w:val="0002194A"/>
    <w:rsid w:val="00024ADD"/>
    <w:rsid w:val="000368D2"/>
    <w:rsid w:val="0003798D"/>
    <w:rsid w:val="0004249D"/>
    <w:rsid w:val="00074A7E"/>
    <w:rsid w:val="000E1043"/>
    <w:rsid w:val="0011249F"/>
    <w:rsid w:val="00186EE6"/>
    <w:rsid w:val="0019389C"/>
    <w:rsid w:val="00193BB9"/>
    <w:rsid w:val="001947EA"/>
    <w:rsid w:val="001A464B"/>
    <w:rsid w:val="001C2F36"/>
    <w:rsid w:val="001C3E5F"/>
    <w:rsid w:val="001D0AD3"/>
    <w:rsid w:val="001F0455"/>
    <w:rsid w:val="00202338"/>
    <w:rsid w:val="00221593"/>
    <w:rsid w:val="00247A3A"/>
    <w:rsid w:val="00255E97"/>
    <w:rsid w:val="002716AA"/>
    <w:rsid w:val="002835A5"/>
    <w:rsid w:val="002D1EFF"/>
    <w:rsid w:val="002F77E5"/>
    <w:rsid w:val="003400F7"/>
    <w:rsid w:val="003450DA"/>
    <w:rsid w:val="003835F5"/>
    <w:rsid w:val="00385D76"/>
    <w:rsid w:val="003B6CC1"/>
    <w:rsid w:val="0041381F"/>
    <w:rsid w:val="00416EF6"/>
    <w:rsid w:val="00434D9F"/>
    <w:rsid w:val="004565DB"/>
    <w:rsid w:val="00456BFB"/>
    <w:rsid w:val="00460988"/>
    <w:rsid w:val="004C2ECE"/>
    <w:rsid w:val="004E7F41"/>
    <w:rsid w:val="00505EBE"/>
    <w:rsid w:val="005278D8"/>
    <w:rsid w:val="00552F25"/>
    <w:rsid w:val="005F0E4E"/>
    <w:rsid w:val="005F6E25"/>
    <w:rsid w:val="006152FE"/>
    <w:rsid w:val="0061568F"/>
    <w:rsid w:val="00693A37"/>
    <w:rsid w:val="006B5302"/>
    <w:rsid w:val="006C3916"/>
    <w:rsid w:val="006D794F"/>
    <w:rsid w:val="00736C2E"/>
    <w:rsid w:val="007616D0"/>
    <w:rsid w:val="007678FC"/>
    <w:rsid w:val="00773894"/>
    <w:rsid w:val="00797188"/>
    <w:rsid w:val="007C47E8"/>
    <w:rsid w:val="007D04DC"/>
    <w:rsid w:val="00803265"/>
    <w:rsid w:val="00814092"/>
    <w:rsid w:val="00857F4F"/>
    <w:rsid w:val="00871BA6"/>
    <w:rsid w:val="008C516A"/>
    <w:rsid w:val="008D055D"/>
    <w:rsid w:val="008D78E3"/>
    <w:rsid w:val="008F054C"/>
    <w:rsid w:val="00922584"/>
    <w:rsid w:val="009378A6"/>
    <w:rsid w:val="009D6B19"/>
    <w:rsid w:val="00A235A1"/>
    <w:rsid w:val="00A53938"/>
    <w:rsid w:val="00A6095F"/>
    <w:rsid w:val="00AC280F"/>
    <w:rsid w:val="00AF61BD"/>
    <w:rsid w:val="00B04DB8"/>
    <w:rsid w:val="00B90147"/>
    <w:rsid w:val="00BA6A56"/>
    <w:rsid w:val="00CD482B"/>
    <w:rsid w:val="00D05F61"/>
    <w:rsid w:val="00D12111"/>
    <w:rsid w:val="00D249EF"/>
    <w:rsid w:val="00D46443"/>
    <w:rsid w:val="00D54144"/>
    <w:rsid w:val="00D63B0E"/>
    <w:rsid w:val="00DB0504"/>
    <w:rsid w:val="00DB125A"/>
    <w:rsid w:val="00E4646C"/>
    <w:rsid w:val="00E6769E"/>
    <w:rsid w:val="00ED5492"/>
    <w:rsid w:val="00F47AD3"/>
    <w:rsid w:val="00F544A7"/>
    <w:rsid w:val="00F74510"/>
    <w:rsid w:val="00F82434"/>
    <w:rsid w:val="00F930E3"/>
    <w:rsid w:val="00F97F3F"/>
    <w:rsid w:val="00F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03169-9A2C-4A29-818A-E1E74C58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16D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186EE6"/>
  </w:style>
  <w:style w:type="paragraph" w:customStyle="1" w:styleId="maintext">
    <w:name w:val="maintext"/>
    <w:basedOn w:val="a"/>
    <w:rsid w:val="00456BFB"/>
    <w:pPr>
      <w:spacing w:before="100" w:beforeAutospacing="1" w:after="100" w:afterAutospacing="1"/>
      <w:jc w:val="both"/>
    </w:pPr>
    <w:rPr>
      <w:rFonts w:eastAsia="Times New Roman"/>
      <w:color w:val="000000"/>
    </w:rPr>
  </w:style>
  <w:style w:type="character" w:customStyle="1" w:styleId="butback">
    <w:name w:val="butback"/>
    <w:basedOn w:val="a0"/>
    <w:rsid w:val="0004249D"/>
  </w:style>
  <w:style w:type="character" w:customStyle="1" w:styleId="submenu-table">
    <w:name w:val="submenu-table"/>
    <w:basedOn w:val="a0"/>
    <w:rsid w:val="0004249D"/>
  </w:style>
  <w:style w:type="paragraph" w:customStyle="1" w:styleId="c2">
    <w:name w:val="c2"/>
    <w:basedOn w:val="a"/>
    <w:rsid w:val="000E1043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4565DB"/>
  </w:style>
  <w:style w:type="character" w:customStyle="1" w:styleId="c5">
    <w:name w:val="c5"/>
    <w:basedOn w:val="a0"/>
    <w:rsid w:val="004565DB"/>
  </w:style>
  <w:style w:type="character" w:styleId="a4">
    <w:name w:val="Strong"/>
    <w:basedOn w:val="a0"/>
    <w:qFormat/>
    <w:rsid w:val="007C47E8"/>
    <w:rPr>
      <w:b/>
      <w:bCs/>
    </w:rPr>
  </w:style>
  <w:style w:type="character" w:styleId="a5">
    <w:name w:val="Hyperlink"/>
    <w:basedOn w:val="a0"/>
    <w:uiPriority w:val="99"/>
    <w:unhideWhenUsed/>
    <w:rsid w:val="0080326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646C"/>
    <w:pPr>
      <w:ind w:left="720"/>
      <w:contextualSpacing/>
    </w:pPr>
  </w:style>
  <w:style w:type="paragraph" w:customStyle="1" w:styleId="p0">
    <w:name w:val="p0"/>
    <w:basedOn w:val="a"/>
    <w:rsid w:val="00E4646C"/>
    <w:pPr>
      <w:spacing w:before="100" w:beforeAutospacing="1" w:after="100" w:afterAutospacing="1"/>
    </w:pPr>
    <w:rPr>
      <w:rFonts w:eastAsia="Times New Roman"/>
    </w:rPr>
  </w:style>
  <w:style w:type="paragraph" w:customStyle="1" w:styleId="p1">
    <w:name w:val="p1"/>
    <w:basedOn w:val="a"/>
    <w:rsid w:val="00E4646C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E4646C"/>
    <w:pPr>
      <w:spacing w:before="100" w:beforeAutospacing="1" w:after="100" w:afterAutospacing="1"/>
    </w:pPr>
    <w:rPr>
      <w:rFonts w:eastAsia="Times New Roman"/>
    </w:rPr>
  </w:style>
  <w:style w:type="paragraph" w:customStyle="1" w:styleId="p3">
    <w:name w:val="p3"/>
    <w:basedOn w:val="a"/>
    <w:rsid w:val="00E4646C"/>
    <w:pPr>
      <w:spacing w:before="100" w:beforeAutospacing="1" w:after="100" w:afterAutospacing="1"/>
    </w:pPr>
    <w:rPr>
      <w:rFonts w:eastAsia="Times New Roman"/>
    </w:rPr>
  </w:style>
  <w:style w:type="paragraph" w:customStyle="1" w:styleId="p4">
    <w:name w:val="p4"/>
    <w:basedOn w:val="a"/>
    <w:rsid w:val="00E4646C"/>
    <w:pPr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a"/>
    <w:rsid w:val="00E4646C"/>
    <w:pPr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a"/>
    <w:rsid w:val="00E4646C"/>
    <w:pPr>
      <w:spacing w:before="100" w:beforeAutospacing="1" w:after="100" w:afterAutospacing="1"/>
    </w:pPr>
    <w:rPr>
      <w:rFonts w:eastAsia="Times New Roman"/>
    </w:rPr>
  </w:style>
  <w:style w:type="paragraph" w:customStyle="1" w:styleId="p7">
    <w:name w:val="p7"/>
    <w:basedOn w:val="a"/>
    <w:rsid w:val="00E4646C"/>
    <w:pPr>
      <w:spacing w:before="100" w:beforeAutospacing="1" w:after="100" w:afterAutospacing="1"/>
    </w:pPr>
    <w:rPr>
      <w:rFonts w:eastAsia="Times New Roman"/>
    </w:rPr>
  </w:style>
  <w:style w:type="paragraph" w:customStyle="1" w:styleId="p8">
    <w:name w:val="p8"/>
    <w:basedOn w:val="a"/>
    <w:rsid w:val="00E4646C"/>
    <w:pPr>
      <w:spacing w:before="100" w:beforeAutospacing="1" w:after="100" w:afterAutospacing="1"/>
    </w:pPr>
    <w:rPr>
      <w:rFonts w:eastAsia="Times New Roman"/>
    </w:rPr>
  </w:style>
  <w:style w:type="table" w:styleId="a7">
    <w:name w:val="Table Grid"/>
    <w:basedOn w:val="a1"/>
    <w:uiPriority w:val="59"/>
    <w:rsid w:val="008F0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0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tutor-rusyaz.ru/uchenikam/teoriya/94pu" TargetMode="External"/><Relationship Id="rId13" Type="http://schemas.openxmlformats.org/officeDocument/2006/relationships/hyperlink" Target="https://ru.wikipedia.org/wi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feratwork.ru/refs/source/ref-40226.html" TargetMode="External"/><Relationship Id="rId12" Type="http://schemas.openxmlformats.org/officeDocument/2006/relationships/hyperlink" Target="http://www.socreklam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m.ru/referats/" TargetMode="External"/><Relationship Id="rId11" Type="http://schemas.openxmlformats.org/officeDocument/2006/relationships/hyperlink" Target="http://nsportal.ru/shkola/russkiy-yazyk/library/2012/01/31/tablitsa-stili-rechi" TargetMode="External"/><Relationship Id="rId5" Type="http://schemas.openxmlformats.org/officeDocument/2006/relationships/hyperlink" Target="http://school-of-inspiration.ru/publicisticheskij-stil-cherty-i-primer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ld-russian.chat.ru/08slov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reading.club/book.php?book=34608" TargetMode="External"/><Relationship Id="rId14" Type="http://schemas.openxmlformats.org/officeDocument/2006/relationships/hyperlink" Target="http://yanachup.livejournal.com/79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6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2016-09-11T09:22:00Z</dcterms:created>
  <dcterms:modified xsi:type="dcterms:W3CDTF">2016-09-25T18:41:00Z</dcterms:modified>
</cp:coreProperties>
</file>